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B48E" w14:textId="4542A863" w:rsidR="00A66EAF" w:rsidRDefault="00095AFA" w:rsidP="00505334">
      <w:pPr>
        <w:spacing w:after="120" w:line="240" w:lineRule="auto"/>
        <w:rPr>
          <w:rFonts w:ascii="Times New Roman" w:hAnsi="Times New Roman" w:cs="Times New Roman"/>
          <w:b/>
          <w:sz w:val="24"/>
          <w:szCs w:val="24"/>
        </w:rPr>
      </w:pPr>
      <w:bookmarkStart w:id="0" w:name="_GoBack"/>
      <w:bookmarkEnd w:id="0"/>
      <w:r>
        <w:rPr>
          <w:noProof/>
        </w:rPr>
        <w:drawing>
          <wp:anchor distT="0" distB="0" distL="0" distR="0" simplePos="0" relativeHeight="251659264" behindDoc="1" locked="0" layoutInCell="1" allowOverlap="1" wp14:anchorId="60A1F5D8" wp14:editId="168AE6AF">
            <wp:simplePos x="0" y="0"/>
            <wp:positionH relativeFrom="page">
              <wp:posOffset>609600</wp:posOffset>
            </wp:positionH>
            <wp:positionV relativeFrom="line">
              <wp:posOffset>-411480</wp:posOffset>
            </wp:positionV>
            <wp:extent cx="6438900" cy="60960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6438900" cy="609600"/>
                    </a:xfrm>
                    <a:prstGeom prst="rect">
                      <a:avLst/>
                    </a:prstGeom>
                    <a:ln w="12700" cap="flat">
                      <a:noFill/>
                      <a:miter lim="400000"/>
                    </a:ln>
                    <a:effectLst/>
                  </pic:spPr>
                </pic:pic>
              </a:graphicData>
            </a:graphic>
            <wp14:sizeRelH relativeFrom="margin">
              <wp14:pctWidth>0</wp14:pctWidth>
            </wp14:sizeRelH>
          </wp:anchor>
        </w:drawing>
      </w:r>
    </w:p>
    <w:p w14:paraId="7F138CA7" w14:textId="77777777" w:rsidR="00095AFA" w:rsidRDefault="00095AFA" w:rsidP="00095AFA">
      <w:pPr>
        <w:pStyle w:val="Header"/>
        <w:tabs>
          <w:tab w:val="left" w:pos="2160"/>
          <w:tab w:val="left" w:pos="2880"/>
        </w:tabs>
        <w:rPr>
          <w:rFonts w:ascii="Garamond" w:hAnsi="Garamond"/>
        </w:rPr>
      </w:pPr>
    </w:p>
    <w:p w14:paraId="7114D2D8" w14:textId="1E710C79" w:rsidR="00A66EAF" w:rsidRPr="000F005A" w:rsidRDefault="00095AFA" w:rsidP="00CE3818">
      <w:pPr>
        <w:pStyle w:val="Header"/>
        <w:tabs>
          <w:tab w:val="left" w:pos="2160"/>
          <w:tab w:val="left" w:pos="2880"/>
          <w:tab w:val="left" w:pos="3600"/>
        </w:tabs>
        <w:rPr>
          <w:rFonts w:ascii="Garamond" w:hAnsi="Garamond"/>
          <w:b/>
        </w:rPr>
      </w:pPr>
      <w:r w:rsidRPr="000F005A">
        <w:rPr>
          <w:rFonts w:ascii="Garamond" w:hAnsi="Garamond"/>
          <w:b/>
        </w:rPr>
        <w:tab/>
      </w:r>
      <w:r w:rsidR="00CE3818" w:rsidRPr="000F005A">
        <w:rPr>
          <w:rFonts w:ascii="Garamond" w:hAnsi="Garamond"/>
          <w:b/>
        </w:rPr>
        <w:tab/>
      </w:r>
      <w:r w:rsidR="00CE3818" w:rsidRPr="000F005A">
        <w:rPr>
          <w:rFonts w:ascii="Garamond" w:hAnsi="Garamond"/>
          <w:b/>
        </w:rPr>
        <w:tab/>
      </w:r>
    </w:p>
    <w:p w14:paraId="44586FB5" w14:textId="744A4A9A" w:rsidR="003C35E7" w:rsidRDefault="004E37BC" w:rsidP="002C10A6">
      <w:pPr>
        <w:pStyle w:val="Header"/>
        <w:tabs>
          <w:tab w:val="left" w:pos="2160"/>
          <w:tab w:val="left" w:pos="2880"/>
        </w:tabs>
        <w:spacing w:line="480" w:lineRule="auto"/>
        <w:rPr>
          <w:rFonts w:ascii="Cambria" w:eastAsia="Garamond" w:hAnsi="Cambria" w:cs="Garamond"/>
          <w:b/>
          <w:sz w:val="24"/>
          <w:szCs w:val="24"/>
        </w:rPr>
      </w:pPr>
      <w:r>
        <w:rPr>
          <w:rFonts w:ascii="Cambria" w:eastAsia="Garamond" w:hAnsi="Cambria" w:cs="Garamond"/>
          <w:b/>
          <w:sz w:val="24"/>
          <w:szCs w:val="24"/>
        </w:rPr>
        <w:t>Campus Location:</w:t>
      </w:r>
      <w:r w:rsidR="003C35E7">
        <w:rPr>
          <w:rFonts w:ascii="Cambria" w:eastAsia="Garamond" w:hAnsi="Cambria" w:cs="Garamond"/>
          <w:b/>
          <w:sz w:val="24"/>
          <w:szCs w:val="24"/>
        </w:rPr>
        <w:tab/>
      </w:r>
      <w:sdt>
        <w:sdtPr>
          <w:rPr>
            <w:rFonts w:ascii="Cambria" w:eastAsia="Garamond" w:hAnsi="Cambria" w:cs="Garamond"/>
            <w:b/>
            <w:sz w:val="24"/>
            <w:szCs w:val="24"/>
          </w:rPr>
          <w:id w:val="-1631859917"/>
          <w:placeholder>
            <w:docPart w:val="DefaultPlaceholder_-1854013440"/>
          </w:placeholder>
          <w:text/>
        </w:sdtPr>
        <w:sdtEndPr/>
        <w:sdtContent>
          <w:r w:rsidR="00842B1D">
            <w:rPr>
              <w:rFonts w:ascii="Cambria" w:eastAsia="Garamond" w:hAnsi="Cambria" w:cs="Garamond"/>
              <w:b/>
              <w:sz w:val="24"/>
              <w:szCs w:val="24"/>
            </w:rPr>
            <w:t xml:space="preserve">Severance (soon to be Van </w:t>
          </w:r>
          <w:proofErr w:type="spellStart"/>
          <w:r w:rsidR="00842B1D">
            <w:rPr>
              <w:rFonts w:ascii="Cambria" w:eastAsia="Garamond" w:hAnsi="Cambria" w:cs="Garamond"/>
              <w:b/>
              <w:sz w:val="24"/>
              <w:szCs w:val="24"/>
            </w:rPr>
            <w:t>Vliet</w:t>
          </w:r>
          <w:proofErr w:type="spellEnd"/>
          <w:r w:rsidR="00842B1D">
            <w:rPr>
              <w:rFonts w:ascii="Cambria" w:eastAsia="Garamond" w:hAnsi="Cambria" w:cs="Garamond"/>
              <w:b/>
              <w:sz w:val="24"/>
              <w:szCs w:val="24"/>
            </w:rPr>
            <w:t>)</w:t>
          </w:r>
        </w:sdtContent>
      </w:sdt>
      <w:r>
        <w:rPr>
          <w:rFonts w:ascii="Cambria" w:eastAsia="Garamond" w:hAnsi="Cambria" w:cs="Garamond"/>
          <w:b/>
          <w:sz w:val="24"/>
          <w:szCs w:val="24"/>
        </w:rPr>
        <w:tab/>
      </w:r>
    </w:p>
    <w:p w14:paraId="12BD690E" w14:textId="2C097EA3" w:rsidR="00095AFA" w:rsidRPr="000F005A" w:rsidRDefault="00315FD4" w:rsidP="002C10A6">
      <w:pPr>
        <w:pStyle w:val="Header"/>
        <w:tabs>
          <w:tab w:val="left" w:pos="2160"/>
          <w:tab w:val="left" w:pos="2880"/>
        </w:tabs>
        <w:spacing w:line="480" w:lineRule="auto"/>
        <w:rPr>
          <w:rFonts w:ascii="Cambria" w:eastAsia="Garamond" w:hAnsi="Cambria" w:cs="Garamond"/>
          <w:sz w:val="24"/>
          <w:szCs w:val="24"/>
        </w:rPr>
      </w:pPr>
      <w:r w:rsidRPr="000F005A">
        <w:rPr>
          <w:rFonts w:ascii="Cambria" w:eastAsia="Garamond" w:hAnsi="Cambria" w:cs="Garamond"/>
          <w:b/>
          <w:sz w:val="24"/>
          <w:szCs w:val="24"/>
        </w:rPr>
        <w:t>De</w:t>
      </w:r>
      <w:r w:rsidR="002A2E8A" w:rsidRPr="000F005A">
        <w:rPr>
          <w:rFonts w:ascii="Cambria" w:eastAsia="Garamond" w:hAnsi="Cambria" w:cs="Garamond"/>
          <w:b/>
          <w:sz w:val="24"/>
          <w:szCs w:val="24"/>
        </w:rPr>
        <w:t>partment:</w:t>
      </w:r>
      <w:r w:rsidR="003C35E7">
        <w:rPr>
          <w:rFonts w:ascii="Cambria" w:eastAsia="Garamond" w:hAnsi="Cambria" w:cs="Garamond"/>
          <w:b/>
          <w:sz w:val="24"/>
          <w:szCs w:val="24"/>
        </w:rPr>
        <w:tab/>
      </w:r>
      <w:sdt>
        <w:sdtPr>
          <w:rPr>
            <w:rFonts w:ascii="Cambria" w:eastAsia="Garamond" w:hAnsi="Cambria" w:cs="Garamond"/>
            <w:sz w:val="24"/>
            <w:szCs w:val="24"/>
          </w:rPr>
          <w:id w:val="-2028090890"/>
          <w:placeholder>
            <w:docPart w:val="DefaultPlaceholder_-1854013440"/>
          </w:placeholder>
          <w:text/>
        </w:sdtPr>
        <w:sdtEndPr/>
        <w:sdtContent>
          <w:r w:rsidR="00842B1D">
            <w:rPr>
              <w:rFonts w:ascii="Cambria" w:eastAsia="Garamond" w:hAnsi="Cambria" w:cs="Garamond"/>
              <w:sz w:val="24"/>
              <w:szCs w:val="24"/>
            </w:rPr>
            <w:t>Seminary</w:t>
          </w:r>
        </w:sdtContent>
      </w:sdt>
    </w:p>
    <w:p w14:paraId="14B70DAD" w14:textId="3A38F8F2" w:rsidR="00B53FE3" w:rsidRPr="000F005A" w:rsidRDefault="00BC08F7" w:rsidP="002C10A6">
      <w:pPr>
        <w:spacing w:after="0" w:line="480" w:lineRule="auto"/>
        <w:rPr>
          <w:rFonts w:ascii="Cambria" w:hAnsi="Cambria" w:cs="Times New Roman"/>
          <w:sz w:val="24"/>
          <w:szCs w:val="24"/>
        </w:rPr>
      </w:pPr>
      <w:r>
        <w:rPr>
          <w:rFonts w:ascii="Cambria" w:hAnsi="Cambria" w:cs="Times New Roman"/>
          <w:b/>
          <w:sz w:val="24"/>
          <w:szCs w:val="24"/>
        </w:rPr>
        <w:t xml:space="preserve">Position </w:t>
      </w:r>
      <w:r w:rsidR="00387D85" w:rsidRPr="000F005A">
        <w:rPr>
          <w:rFonts w:ascii="Cambria" w:hAnsi="Cambria" w:cs="Times New Roman"/>
          <w:b/>
          <w:sz w:val="24"/>
          <w:szCs w:val="24"/>
        </w:rPr>
        <w:t>Title:</w:t>
      </w:r>
      <w:r w:rsidR="00387D85" w:rsidRPr="000F005A">
        <w:rPr>
          <w:rFonts w:ascii="Cambria" w:hAnsi="Cambria" w:cs="Times New Roman"/>
          <w:sz w:val="24"/>
          <w:szCs w:val="24"/>
        </w:rPr>
        <w:tab/>
      </w:r>
      <w:sdt>
        <w:sdtPr>
          <w:rPr>
            <w:rFonts w:ascii="Cambria" w:hAnsi="Cambria" w:cs="Times New Roman"/>
            <w:sz w:val="24"/>
            <w:szCs w:val="24"/>
          </w:rPr>
          <w:id w:val="1118332956"/>
          <w:placeholder>
            <w:docPart w:val="DefaultPlaceholder_-1854013440"/>
          </w:placeholder>
          <w:text/>
        </w:sdtPr>
        <w:sdtEndPr/>
        <w:sdtContent>
          <w:r w:rsidR="00842B1D">
            <w:rPr>
              <w:rFonts w:ascii="Cambria" w:hAnsi="Cambria" w:cs="Times New Roman"/>
              <w:sz w:val="24"/>
              <w:szCs w:val="24"/>
            </w:rPr>
            <w:t>Director of Student Life</w:t>
          </w:r>
        </w:sdtContent>
      </w:sdt>
      <w:r w:rsidR="00CE3818" w:rsidRPr="000F005A">
        <w:rPr>
          <w:rFonts w:ascii="Cambria" w:hAnsi="Cambria" w:cs="Times New Roman"/>
          <w:sz w:val="24"/>
          <w:szCs w:val="24"/>
        </w:rPr>
        <w:tab/>
      </w:r>
    </w:p>
    <w:p w14:paraId="67BA2164" w14:textId="44F5632E" w:rsidR="002A2E8A" w:rsidRPr="000F005A" w:rsidRDefault="002A2E8A" w:rsidP="002C10A6">
      <w:pPr>
        <w:spacing w:after="0" w:line="480" w:lineRule="auto"/>
        <w:rPr>
          <w:rFonts w:ascii="Cambria" w:hAnsi="Cambria" w:cs="Times New Roman"/>
          <w:b/>
          <w:sz w:val="24"/>
          <w:szCs w:val="24"/>
        </w:rPr>
      </w:pPr>
      <w:r w:rsidRPr="000F005A">
        <w:rPr>
          <w:rFonts w:ascii="Cambria" w:hAnsi="Cambria" w:cs="Times New Roman"/>
          <w:b/>
          <w:sz w:val="24"/>
          <w:szCs w:val="24"/>
        </w:rPr>
        <w:t>Reports to:</w:t>
      </w:r>
      <w:r w:rsidRPr="000F005A">
        <w:rPr>
          <w:rFonts w:ascii="Cambria" w:hAnsi="Cambria" w:cs="Times New Roman"/>
          <w:sz w:val="24"/>
          <w:szCs w:val="24"/>
        </w:rPr>
        <w:tab/>
      </w:r>
      <w:r w:rsidR="00F84EC9" w:rsidRPr="000F005A">
        <w:rPr>
          <w:rFonts w:ascii="Cambria" w:hAnsi="Cambria" w:cs="Times New Roman"/>
          <w:sz w:val="24"/>
          <w:szCs w:val="24"/>
        </w:rPr>
        <w:tab/>
      </w:r>
      <w:sdt>
        <w:sdtPr>
          <w:rPr>
            <w:rFonts w:ascii="Cambria" w:hAnsi="Cambria" w:cs="Times New Roman"/>
            <w:sz w:val="24"/>
            <w:szCs w:val="24"/>
          </w:rPr>
          <w:id w:val="1202595184"/>
          <w:placeholder>
            <w:docPart w:val="DefaultPlaceholder_-1854013440"/>
          </w:placeholder>
          <w:text/>
        </w:sdtPr>
        <w:sdtEndPr/>
        <w:sdtContent>
          <w:r w:rsidR="00842B1D">
            <w:rPr>
              <w:rFonts w:ascii="Cambria" w:hAnsi="Cambria" w:cs="Times New Roman"/>
              <w:sz w:val="24"/>
              <w:szCs w:val="24"/>
            </w:rPr>
            <w:t>Dean of the Seminary</w:t>
          </w:r>
        </w:sdtContent>
      </w:sdt>
    </w:p>
    <w:p w14:paraId="72B95FA1" w14:textId="0918ECDC" w:rsidR="00341E1F" w:rsidRDefault="00387D85" w:rsidP="00341E1F">
      <w:pPr>
        <w:spacing w:after="0" w:line="276" w:lineRule="auto"/>
        <w:rPr>
          <w:rFonts w:ascii="Cambria" w:hAnsi="Cambria" w:cs="Times New Roman"/>
        </w:rPr>
      </w:pPr>
      <w:r w:rsidRPr="000F005A">
        <w:rPr>
          <w:rFonts w:ascii="Cambria" w:hAnsi="Cambria" w:cs="Times New Roman"/>
          <w:b/>
          <w:sz w:val="24"/>
          <w:szCs w:val="24"/>
        </w:rPr>
        <w:t>Position Status</w:t>
      </w:r>
      <w:r w:rsidRPr="000F005A">
        <w:rPr>
          <w:rFonts w:ascii="Cambria" w:hAnsi="Cambria" w:cs="Times New Roman"/>
          <w:sz w:val="24"/>
          <w:szCs w:val="24"/>
        </w:rPr>
        <w:t>:</w:t>
      </w:r>
      <w:r w:rsidR="00CE3818" w:rsidRPr="000F005A">
        <w:rPr>
          <w:rFonts w:ascii="Cambria" w:hAnsi="Cambria" w:cs="Times New Roman"/>
          <w:sz w:val="24"/>
          <w:szCs w:val="24"/>
        </w:rPr>
        <w:t xml:space="preserve"> </w:t>
      </w:r>
      <w:r w:rsidR="00CE3818" w:rsidRPr="000576AB">
        <w:rPr>
          <w:rFonts w:ascii="Cambria" w:hAnsi="Cambria" w:cs="Times New Roman"/>
        </w:rPr>
        <w:t xml:space="preserve">       </w:t>
      </w:r>
      <w:sdt>
        <w:sdtPr>
          <w:rPr>
            <w:rFonts w:ascii="Cambria" w:hAnsi="Cambria" w:cs="Times New Roman"/>
          </w:rPr>
          <w:id w:val="1476644155"/>
          <w14:checkbox>
            <w14:checked w14:val="1"/>
            <w14:checkedState w14:val="2612" w14:font="MS Gothic"/>
            <w14:uncheckedState w14:val="2610" w14:font="MS Gothic"/>
          </w14:checkbox>
        </w:sdtPr>
        <w:sdtEndPr/>
        <w:sdtContent>
          <w:r w:rsidR="00842B1D">
            <w:rPr>
              <w:rFonts w:ascii="MS Gothic" w:eastAsia="MS Gothic" w:hAnsi="MS Gothic" w:cs="Times New Roman" w:hint="eastAsia"/>
            </w:rPr>
            <w:t>☒</w:t>
          </w:r>
        </w:sdtContent>
      </w:sdt>
      <w:r w:rsidR="00CE3818" w:rsidRPr="000576AB">
        <w:rPr>
          <w:rFonts w:ascii="Cambria" w:hAnsi="Cambria" w:cs="Times New Roman"/>
        </w:rPr>
        <w:t xml:space="preserve"> </w:t>
      </w:r>
      <w:r w:rsidR="002A2E8A" w:rsidRPr="000576AB">
        <w:rPr>
          <w:rFonts w:ascii="Cambria" w:hAnsi="Cambria" w:cs="Times New Roman"/>
        </w:rPr>
        <w:t xml:space="preserve"> </w:t>
      </w:r>
      <w:r w:rsidR="00CE3818" w:rsidRPr="000576AB">
        <w:rPr>
          <w:rFonts w:ascii="Cambria" w:hAnsi="Cambria" w:cs="Times New Roman"/>
        </w:rPr>
        <w:t xml:space="preserve">Exempt </w:t>
      </w:r>
      <w:r w:rsidR="00CE3818" w:rsidRPr="00341E1F">
        <w:rPr>
          <w:rFonts w:ascii="Cambria" w:hAnsi="Cambria" w:cs="Times New Roman"/>
          <w:sz w:val="20"/>
          <w:szCs w:val="20"/>
        </w:rPr>
        <w:t>(salaried)</w:t>
      </w:r>
      <w:r w:rsidR="00CE3818" w:rsidRPr="000576AB">
        <w:rPr>
          <w:rFonts w:ascii="Cambria" w:hAnsi="Cambria" w:cs="Times New Roman"/>
        </w:rPr>
        <w:t xml:space="preserve">    </w:t>
      </w:r>
      <w:r w:rsidR="00341E1F">
        <w:rPr>
          <w:rFonts w:ascii="Cambria" w:hAnsi="Cambria" w:cs="Times New Roman"/>
        </w:rPr>
        <w:t xml:space="preserve">   </w:t>
      </w:r>
      <w:sdt>
        <w:sdtPr>
          <w:rPr>
            <w:rFonts w:ascii="Cambria" w:hAnsi="Cambria" w:cs="Times New Roman"/>
          </w:rPr>
          <w:id w:val="114494827"/>
          <w14:checkbox>
            <w14:checked w14:val="0"/>
            <w14:checkedState w14:val="2612" w14:font="MS Gothic"/>
            <w14:uncheckedState w14:val="2610" w14:font="MS Gothic"/>
          </w14:checkbox>
        </w:sdtPr>
        <w:sdtEndPr/>
        <w:sdtContent>
          <w:r w:rsidR="00E93469" w:rsidRPr="000576AB">
            <w:rPr>
              <w:rFonts w:ascii="MS Gothic" w:eastAsia="MS Gothic" w:hAnsi="MS Gothic" w:cs="Times New Roman" w:hint="eastAsia"/>
            </w:rPr>
            <w:t>☐</w:t>
          </w:r>
        </w:sdtContent>
      </w:sdt>
      <w:r w:rsidR="002A2E8A" w:rsidRPr="000576AB">
        <w:rPr>
          <w:rFonts w:ascii="Cambria" w:hAnsi="Cambria" w:cs="Times New Roman"/>
        </w:rPr>
        <w:t xml:space="preserve">  </w:t>
      </w:r>
      <w:r w:rsidR="00CE3818" w:rsidRPr="000576AB">
        <w:rPr>
          <w:rFonts w:ascii="Cambria" w:hAnsi="Cambria" w:cs="Times New Roman"/>
        </w:rPr>
        <w:t>Non-</w:t>
      </w:r>
      <w:r w:rsidR="00341E1F">
        <w:rPr>
          <w:rFonts w:ascii="Cambria" w:hAnsi="Cambria" w:cs="Times New Roman"/>
        </w:rPr>
        <w:t>e</w:t>
      </w:r>
      <w:r w:rsidR="00CE3818" w:rsidRPr="000576AB">
        <w:rPr>
          <w:rFonts w:ascii="Cambria" w:hAnsi="Cambria" w:cs="Times New Roman"/>
        </w:rPr>
        <w:t xml:space="preserve">xempt </w:t>
      </w:r>
      <w:r w:rsidR="00CE3818" w:rsidRPr="00341E1F">
        <w:rPr>
          <w:rFonts w:ascii="Cambria" w:hAnsi="Cambria" w:cs="Times New Roman"/>
          <w:sz w:val="20"/>
          <w:szCs w:val="20"/>
        </w:rPr>
        <w:t>(hourly)</w:t>
      </w:r>
      <w:r w:rsidR="00341E1F">
        <w:rPr>
          <w:rFonts w:ascii="Cambria" w:hAnsi="Cambria" w:cs="Times New Roman"/>
        </w:rPr>
        <w:t xml:space="preserve">       </w:t>
      </w:r>
      <w:sdt>
        <w:sdtPr>
          <w:rPr>
            <w:rFonts w:ascii="Cambria" w:hAnsi="Cambria" w:cs="Times New Roman"/>
          </w:rPr>
          <w:id w:val="533861575"/>
          <w14:checkbox>
            <w14:checked w14:val="0"/>
            <w14:checkedState w14:val="2612" w14:font="MS Gothic"/>
            <w14:uncheckedState w14:val="2610" w14:font="MS Gothic"/>
          </w14:checkbox>
        </w:sdtPr>
        <w:sdtEndPr/>
        <w:sdtContent>
          <w:r w:rsidR="002A2E8A" w:rsidRPr="000576AB">
            <w:rPr>
              <w:rFonts w:ascii="MS Gothic" w:eastAsia="MS Gothic" w:hAnsi="MS Gothic" w:cs="Times New Roman" w:hint="eastAsia"/>
            </w:rPr>
            <w:t>☐</w:t>
          </w:r>
        </w:sdtContent>
      </w:sdt>
      <w:r w:rsidR="002A2E8A" w:rsidRPr="000576AB">
        <w:rPr>
          <w:rFonts w:ascii="Cambria" w:hAnsi="Cambria" w:cs="Times New Roman"/>
        </w:rPr>
        <w:t xml:space="preserve">  Full-time</w:t>
      </w:r>
      <w:r w:rsidR="00341E1F">
        <w:rPr>
          <w:rFonts w:ascii="Cambria" w:hAnsi="Cambria" w:cs="Times New Roman"/>
        </w:rPr>
        <w:t xml:space="preserve">       </w:t>
      </w:r>
      <w:sdt>
        <w:sdtPr>
          <w:rPr>
            <w:rFonts w:ascii="Cambria" w:hAnsi="Cambria" w:cs="Times New Roman"/>
          </w:rPr>
          <w:id w:val="-697466693"/>
          <w14:checkbox>
            <w14:checked w14:val="0"/>
            <w14:checkedState w14:val="2612" w14:font="MS Gothic"/>
            <w14:uncheckedState w14:val="2610" w14:font="MS Gothic"/>
          </w14:checkbox>
        </w:sdtPr>
        <w:sdtEndPr/>
        <w:sdtContent>
          <w:r w:rsidR="002A2E8A" w:rsidRPr="000576AB">
            <w:rPr>
              <w:rFonts w:ascii="MS Gothic" w:eastAsia="MS Gothic" w:hAnsi="MS Gothic" w:cs="Times New Roman" w:hint="eastAsia"/>
            </w:rPr>
            <w:t>☐</w:t>
          </w:r>
        </w:sdtContent>
      </w:sdt>
      <w:r w:rsidR="00341E1F">
        <w:rPr>
          <w:rFonts w:ascii="Cambria" w:hAnsi="Cambria" w:cs="Times New Roman"/>
        </w:rPr>
        <w:t xml:space="preserve">  Part-time</w:t>
      </w:r>
    </w:p>
    <w:p w14:paraId="392E71CF" w14:textId="03D3E308" w:rsidR="002A2E8A" w:rsidRPr="000F005A" w:rsidRDefault="002A2E8A" w:rsidP="00341E1F">
      <w:pPr>
        <w:spacing w:after="0" w:line="240" w:lineRule="auto"/>
        <w:rPr>
          <w:rFonts w:ascii="Georgia" w:hAnsi="Georgia" w:cs="Times New Roman"/>
          <w:b/>
          <w:sz w:val="24"/>
          <w:szCs w:val="24"/>
        </w:rPr>
      </w:pPr>
      <w:r w:rsidRPr="000F005A">
        <w:rPr>
          <w:rFonts w:ascii="Georgia" w:hAnsi="Georgia" w:cs="Times New Roman"/>
          <w:b/>
          <w:sz w:val="24"/>
          <w:szCs w:val="24"/>
        </w:rPr>
        <w:t>__________________________________________________________</w:t>
      </w:r>
    </w:p>
    <w:p w14:paraId="16117637" w14:textId="77777777" w:rsidR="00F84EC9" w:rsidRPr="000F005A" w:rsidRDefault="00F84EC9" w:rsidP="00315FD4">
      <w:pPr>
        <w:autoSpaceDE w:val="0"/>
        <w:autoSpaceDN w:val="0"/>
        <w:spacing w:after="0" w:line="300" w:lineRule="atLeast"/>
        <w:rPr>
          <w:rFonts w:ascii="Cambria" w:hAnsi="Cambria" w:cs="Times New Roman"/>
          <w:b/>
          <w:spacing w:val="4"/>
          <w:sz w:val="6"/>
          <w:szCs w:val="6"/>
        </w:rPr>
      </w:pPr>
    </w:p>
    <w:p w14:paraId="34ABFC60" w14:textId="021DEC94" w:rsidR="00315FD4" w:rsidRPr="000F005A" w:rsidRDefault="00F84EC9" w:rsidP="00315FD4">
      <w:pPr>
        <w:autoSpaceDE w:val="0"/>
        <w:autoSpaceDN w:val="0"/>
        <w:spacing w:after="0" w:line="300" w:lineRule="atLeast"/>
        <w:rPr>
          <w:rFonts w:ascii="Cambria" w:hAnsi="Cambria" w:cs="Times New Roman"/>
          <w:b/>
          <w:spacing w:val="4"/>
        </w:rPr>
      </w:pPr>
      <w:r w:rsidRPr="000F005A">
        <w:rPr>
          <w:rFonts w:ascii="Cambria" w:hAnsi="Cambria" w:cs="Times New Roman"/>
          <w:b/>
          <w:spacing w:val="4"/>
        </w:rPr>
        <w:t>Mission Statement</w:t>
      </w:r>
      <w:r w:rsidR="004E37BC">
        <w:rPr>
          <w:rFonts w:ascii="Cambria" w:hAnsi="Cambria" w:cs="Times New Roman"/>
          <w:b/>
          <w:spacing w:val="4"/>
        </w:rPr>
        <w:t xml:space="preserve"> 2028</w:t>
      </w:r>
    </w:p>
    <w:p w14:paraId="44FDC917" w14:textId="79876AA7" w:rsidR="00315FD4" w:rsidRPr="000F005A" w:rsidRDefault="00315FD4" w:rsidP="002C10A6">
      <w:pPr>
        <w:spacing w:after="0" w:line="240" w:lineRule="auto"/>
        <w:rPr>
          <w:rFonts w:ascii="Cambria" w:hAnsi="Cambria"/>
        </w:rPr>
      </w:pPr>
      <w:r w:rsidRPr="000F005A">
        <w:rPr>
          <w:rFonts w:ascii="Cambria" w:hAnsi="Cambria"/>
        </w:rPr>
        <w:t>The University of Dubuque is a private university offering undergraduate, graduate, and theological seminary degrees, and other educational opportunities with the intention of educating and forming the whole person. The University is comprised of individuals from the region, our nation, and the world.</w:t>
      </w:r>
    </w:p>
    <w:p w14:paraId="5B138B6B" w14:textId="77777777" w:rsidR="002C10A6" w:rsidRPr="000F005A" w:rsidRDefault="002C10A6" w:rsidP="002C10A6">
      <w:pPr>
        <w:spacing w:after="0" w:line="240" w:lineRule="auto"/>
        <w:rPr>
          <w:rFonts w:ascii="Cambria" w:hAnsi="Cambria"/>
          <w:sz w:val="12"/>
          <w:szCs w:val="12"/>
        </w:rPr>
      </w:pPr>
    </w:p>
    <w:p w14:paraId="57184581" w14:textId="77777777" w:rsidR="00315FD4" w:rsidRPr="000F005A" w:rsidRDefault="00315FD4" w:rsidP="002C10A6">
      <w:pPr>
        <w:spacing w:after="0" w:line="240" w:lineRule="auto"/>
        <w:rPr>
          <w:rFonts w:ascii="Cambria" w:hAnsi="Cambria"/>
        </w:rPr>
      </w:pPr>
      <w:r w:rsidRPr="000F005A">
        <w:rPr>
          <w:rFonts w:ascii="Cambria" w:hAnsi="Cambria"/>
        </w:rPr>
        <w:t>As a community, the University practices its Christian commitments by educating students, pursuing excellence in scholarship, challenging students to live lives of worth and purpose, and preparing students for service to the church and the world.  Therefore, the University of Dubuque is committed to:</w:t>
      </w:r>
    </w:p>
    <w:p w14:paraId="1089C964" w14:textId="77777777" w:rsidR="002C10A6" w:rsidRPr="000F005A" w:rsidRDefault="002C10A6" w:rsidP="002C10A6">
      <w:pPr>
        <w:pStyle w:val="ListParagraph"/>
        <w:spacing w:after="120" w:line="240" w:lineRule="auto"/>
        <w:rPr>
          <w:rFonts w:ascii="Cambria" w:hAnsi="Cambria"/>
          <w:sz w:val="12"/>
          <w:szCs w:val="12"/>
        </w:rPr>
      </w:pPr>
    </w:p>
    <w:p w14:paraId="592F5102" w14:textId="6FD31998"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A hospitable Christian environment which respects other faith traditions;  </w:t>
      </w:r>
    </w:p>
    <w:p w14:paraId="0743B031"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Relationships which encourage intellectual, spiritual, and moral development;</w:t>
      </w:r>
    </w:p>
    <w:p w14:paraId="4ACB01F2"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Excellence in academic inquiry and professional preparation;</w:t>
      </w:r>
    </w:p>
    <w:p w14:paraId="691678F4"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A diverse and equitable community where Christian love is practiced;  </w:t>
      </w:r>
    </w:p>
    <w:p w14:paraId="1E2B12E4"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Stewardship of all God’s human and natural resources;</w:t>
      </w:r>
    </w:p>
    <w:p w14:paraId="75807E08"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Zeal for life-long learning and service.</w:t>
      </w:r>
    </w:p>
    <w:p w14:paraId="7ABFB004" w14:textId="77777777" w:rsidR="002A2E8A" w:rsidRPr="000F005A" w:rsidRDefault="002A2E8A" w:rsidP="00F84EC9">
      <w:pPr>
        <w:spacing w:after="0" w:line="240" w:lineRule="auto"/>
        <w:rPr>
          <w:rFonts w:ascii="Cambria" w:hAnsi="Cambria" w:cs="Times New Roman"/>
          <w:b/>
          <w:sz w:val="24"/>
          <w:szCs w:val="24"/>
        </w:rPr>
      </w:pPr>
    </w:p>
    <w:p w14:paraId="3BDF1D97" w14:textId="505D7FF0" w:rsidR="0032360C" w:rsidRPr="000F005A" w:rsidRDefault="00BC08F7" w:rsidP="00F84EC9">
      <w:pPr>
        <w:spacing w:after="0" w:line="240" w:lineRule="auto"/>
        <w:rPr>
          <w:rFonts w:ascii="Cambria" w:hAnsi="Cambria" w:cs="Times New Roman"/>
          <w:sz w:val="24"/>
          <w:szCs w:val="24"/>
        </w:rPr>
      </w:pPr>
      <w:r>
        <w:rPr>
          <w:rFonts w:ascii="Cambria" w:hAnsi="Cambria" w:cs="Times New Roman"/>
          <w:b/>
          <w:sz w:val="24"/>
          <w:szCs w:val="24"/>
        </w:rPr>
        <w:t>Position Summary</w:t>
      </w:r>
      <w:r w:rsidR="00AE750B" w:rsidRPr="000F005A">
        <w:rPr>
          <w:rFonts w:ascii="Cambria" w:hAnsi="Cambria" w:cs="Times New Roman"/>
          <w:sz w:val="24"/>
          <w:szCs w:val="24"/>
        </w:rPr>
        <w:tab/>
      </w:r>
    </w:p>
    <w:p w14:paraId="49DD4620" w14:textId="690EDD63" w:rsidR="00B53FE3" w:rsidRPr="000F005A" w:rsidRDefault="006343F7" w:rsidP="00F84EC9">
      <w:pPr>
        <w:spacing w:after="0" w:line="240" w:lineRule="auto"/>
        <w:rPr>
          <w:rFonts w:ascii="Cambria" w:hAnsi="Cambria" w:cs="Times New Roman"/>
          <w:sz w:val="24"/>
          <w:szCs w:val="24"/>
        </w:rPr>
      </w:pPr>
      <w:sdt>
        <w:sdtPr>
          <w:rPr>
            <w:rFonts w:ascii="Cambria" w:hAnsi="Cambria" w:cs="Times New Roman"/>
            <w:sz w:val="24"/>
            <w:szCs w:val="24"/>
          </w:rPr>
          <w:id w:val="-1417558329"/>
          <w:placeholder>
            <w:docPart w:val="DefaultPlaceholder_-1854013440"/>
          </w:placeholder>
          <w:text/>
        </w:sdtPr>
        <w:sdtEndPr/>
        <w:sdtContent>
          <w:r w:rsidR="00842B1D">
            <w:rPr>
              <w:rFonts w:ascii="Cambria" w:hAnsi="Cambria" w:cs="Times New Roman"/>
              <w:sz w:val="24"/>
              <w:szCs w:val="24"/>
            </w:rPr>
            <w:t>The person in this position oversees activities, events, and gatherings that promote a healthy Christian learning community at the seminary.</w:t>
          </w:r>
        </w:sdtContent>
      </w:sdt>
      <w:r w:rsidR="003C35E7">
        <w:rPr>
          <w:rFonts w:ascii="Cambria" w:hAnsi="Cambria" w:cs="Times New Roman"/>
          <w:sz w:val="24"/>
          <w:szCs w:val="24"/>
        </w:rPr>
        <w:tab/>
      </w:r>
    </w:p>
    <w:p w14:paraId="79AA9D88" w14:textId="77777777" w:rsidR="003C35E7" w:rsidRPr="000F005A" w:rsidRDefault="003C35E7" w:rsidP="00F84EC9">
      <w:pPr>
        <w:pStyle w:val="ListParagraph"/>
        <w:spacing w:after="0" w:line="240" w:lineRule="auto"/>
        <w:rPr>
          <w:rFonts w:ascii="Cambria" w:hAnsi="Cambria" w:cs="Times New Roman"/>
          <w:sz w:val="24"/>
          <w:szCs w:val="24"/>
        </w:rPr>
      </w:pPr>
    </w:p>
    <w:p w14:paraId="36AE2653" w14:textId="48F6B431" w:rsidR="00440382" w:rsidRPr="000F005A" w:rsidRDefault="00BC08F7" w:rsidP="00F84EC9">
      <w:pPr>
        <w:spacing w:after="0" w:line="240" w:lineRule="auto"/>
        <w:rPr>
          <w:rFonts w:ascii="Cambria" w:hAnsi="Cambria" w:cs="Times New Roman"/>
          <w:b/>
          <w:sz w:val="24"/>
          <w:szCs w:val="24"/>
        </w:rPr>
      </w:pPr>
      <w:r>
        <w:rPr>
          <w:rFonts w:ascii="Cambria" w:hAnsi="Cambria" w:cs="Times New Roman"/>
          <w:b/>
          <w:sz w:val="24"/>
          <w:szCs w:val="24"/>
        </w:rPr>
        <w:t xml:space="preserve">Essential </w:t>
      </w:r>
      <w:r w:rsidR="00E6251A" w:rsidRPr="000F005A">
        <w:rPr>
          <w:rFonts w:ascii="Cambria" w:hAnsi="Cambria" w:cs="Times New Roman"/>
          <w:b/>
          <w:sz w:val="24"/>
          <w:szCs w:val="24"/>
        </w:rPr>
        <w:t xml:space="preserve">Duties and </w:t>
      </w:r>
      <w:r w:rsidR="002712D8" w:rsidRPr="000F005A">
        <w:rPr>
          <w:rFonts w:ascii="Cambria" w:hAnsi="Cambria" w:cs="Times New Roman"/>
          <w:b/>
          <w:sz w:val="24"/>
          <w:szCs w:val="24"/>
        </w:rPr>
        <w:t>Responsibilities</w:t>
      </w:r>
    </w:p>
    <w:p w14:paraId="0C05CB5B" w14:textId="77777777" w:rsidR="00842B1D" w:rsidRPr="006077B8"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u w:val="single"/>
        </w:rPr>
      </w:pPr>
      <w:r w:rsidRPr="006077B8">
        <w:rPr>
          <w:rStyle w:val="normaltextrun"/>
          <w:rFonts w:asciiTheme="majorHAnsi" w:hAnsiTheme="majorHAnsi" w:cstheme="majorHAnsi"/>
          <w:b/>
          <w:bCs/>
          <w:color w:val="000000"/>
          <w:sz w:val="24"/>
          <w:szCs w:val="24"/>
          <w:u w:val="single"/>
        </w:rPr>
        <w:t xml:space="preserve">MONDAY </w:t>
      </w:r>
      <w:r>
        <w:rPr>
          <w:rStyle w:val="normaltextrun"/>
          <w:rFonts w:asciiTheme="majorHAnsi" w:hAnsiTheme="majorHAnsi" w:cstheme="majorHAnsi"/>
          <w:b/>
          <w:bCs/>
          <w:color w:val="000000"/>
          <w:sz w:val="24"/>
          <w:szCs w:val="24"/>
          <w:u w:val="single"/>
        </w:rPr>
        <w:t>ACTIVITIES</w:t>
      </w:r>
    </w:p>
    <w:p w14:paraId="55570CD7" w14:textId="77777777" w:rsidR="00842B1D" w:rsidRPr="006077B8" w:rsidRDefault="00842B1D" w:rsidP="00842B1D">
      <w:pPr>
        <w:pStyle w:val="paragraph"/>
        <w:spacing w:before="0" w:beforeAutospacing="0" w:after="0" w:afterAutospacing="0"/>
        <w:ind w:left="180"/>
        <w:textAlignment w:val="baseline"/>
        <w:rPr>
          <w:rStyle w:val="normaltextrun"/>
          <w:rFonts w:asciiTheme="majorHAnsi" w:hAnsiTheme="majorHAnsi" w:cstheme="majorHAnsi"/>
          <w:b/>
          <w:color w:val="000000"/>
          <w:sz w:val="24"/>
          <w:szCs w:val="24"/>
        </w:rPr>
      </w:pPr>
      <w:r>
        <w:rPr>
          <w:rStyle w:val="normaltextrun"/>
          <w:rFonts w:asciiTheme="majorHAnsi" w:hAnsiTheme="majorHAnsi" w:cstheme="majorHAnsi"/>
          <w:b/>
          <w:color w:val="000000"/>
          <w:sz w:val="24"/>
          <w:szCs w:val="24"/>
        </w:rPr>
        <w:t xml:space="preserve">1. Chapel </w:t>
      </w:r>
    </w:p>
    <w:p w14:paraId="07948972" w14:textId="77777777" w:rsidR="00842B1D"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bCs/>
          <w:color w:val="000000"/>
          <w:sz w:val="24"/>
          <w:szCs w:val="24"/>
        </w:rPr>
      </w:pPr>
      <w:r>
        <w:rPr>
          <w:rStyle w:val="normaltextrun"/>
          <w:rFonts w:asciiTheme="majorHAnsi" w:hAnsiTheme="majorHAnsi" w:cstheme="majorHAnsi"/>
          <w:bCs/>
          <w:color w:val="000000"/>
          <w:sz w:val="24"/>
          <w:szCs w:val="24"/>
        </w:rPr>
        <w:t>Facilitate worship in every regard</w:t>
      </w:r>
    </w:p>
    <w:p w14:paraId="68699F1F" w14:textId="77777777" w:rsidR="00842B1D"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bCs/>
          <w:color w:val="000000"/>
          <w:sz w:val="24"/>
          <w:szCs w:val="24"/>
        </w:rPr>
      </w:pPr>
      <w:r>
        <w:rPr>
          <w:rStyle w:val="normaltextrun"/>
          <w:rFonts w:asciiTheme="majorHAnsi" w:hAnsiTheme="majorHAnsi" w:cstheme="majorHAnsi"/>
          <w:bCs/>
          <w:color w:val="000000"/>
          <w:sz w:val="24"/>
          <w:szCs w:val="24"/>
        </w:rPr>
        <w:t>In charge of chapel planning (preachers, music, tech)</w:t>
      </w:r>
    </w:p>
    <w:p w14:paraId="370A57C2" w14:textId="77777777" w:rsidR="00842B1D"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bCs/>
          <w:color w:val="000000"/>
          <w:sz w:val="24"/>
          <w:szCs w:val="24"/>
        </w:rPr>
      </w:pPr>
      <w:r>
        <w:rPr>
          <w:rStyle w:val="normaltextrun"/>
          <w:rFonts w:asciiTheme="majorHAnsi" w:hAnsiTheme="majorHAnsi" w:cstheme="majorHAnsi"/>
          <w:bCs/>
          <w:color w:val="000000"/>
          <w:sz w:val="24"/>
          <w:szCs w:val="24"/>
        </w:rPr>
        <w:t>Facilitate worship team meetings and Sacristan meetings</w:t>
      </w:r>
    </w:p>
    <w:p w14:paraId="22D56BBE" w14:textId="77777777" w:rsidR="00842B1D" w:rsidRPr="006077B8"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Ensure that we f</w:t>
      </w:r>
      <w:r w:rsidRPr="006077B8">
        <w:rPr>
          <w:rStyle w:val="normaltextrun"/>
          <w:rFonts w:asciiTheme="majorHAnsi" w:hAnsiTheme="majorHAnsi" w:cstheme="majorHAnsi"/>
          <w:color w:val="000000"/>
          <w:sz w:val="24"/>
          <w:szCs w:val="24"/>
        </w:rPr>
        <w:t>ollow CCLI and</w:t>
      </w:r>
      <w:r w:rsidRPr="006077B8">
        <w:rPr>
          <w:rStyle w:val="apple-converted-space"/>
          <w:rFonts w:asciiTheme="majorHAnsi" w:hAnsiTheme="majorHAnsi" w:cstheme="majorHAnsi"/>
          <w:color w:val="000000"/>
          <w:sz w:val="24"/>
          <w:szCs w:val="24"/>
        </w:rPr>
        <w:t> </w:t>
      </w:r>
      <w:proofErr w:type="spellStart"/>
      <w:r w:rsidRPr="006077B8">
        <w:rPr>
          <w:rStyle w:val="spellingerror"/>
          <w:rFonts w:asciiTheme="majorHAnsi" w:hAnsiTheme="majorHAnsi" w:cstheme="majorHAnsi"/>
          <w:color w:val="000000"/>
          <w:sz w:val="24"/>
          <w:szCs w:val="24"/>
        </w:rPr>
        <w:t>OneLicense</w:t>
      </w:r>
      <w:proofErr w:type="spellEnd"/>
      <w:r w:rsidRPr="006077B8">
        <w:rPr>
          <w:rStyle w:val="apple-converted-space"/>
          <w:rFonts w:asciiTheme="majorHAnsi" w:hAnsiTheme="majorHAnsi" w:cstheme="majorHAnsi"/>
          <w:color w:val="000000"/>
          <w:sz w:val="24"/>
          <w:szCs w:val="24"/>
        </w:rPr>
        <w:t> </w:t>
      </w:r>
      <w:r w:rsidRPr="006077B8">
        <w:rPr>
          <w:rStyle w:val="normaltextrun"/>
          <w:rFonts w:asciiTheme="majorHAnsi" w:hAnsiTheme="majorHAnsi" w:cstheme="majorHAnsi"/>
          <w:color w:val="000000"/>
          <w:sz w:val="24"/>
          <w:szCs w:val="24"/>
        </w:rPr>
        <w:t>requirements and reporting</w:t>
      </w:r>
      <w:r w:rsidRPr="006077B8">
        <w:rPr>
          <w:rStyle w:val="eop"/>
          <w:rFonts w:asciiTheme="majorHAnsi" w:hAnsiTheme="majorHAnsi" w:cstheme="majorHAnsi"/>
          <w:color w:val="000000"/>
          <w:sz w:val="24"/>
          <w:szCs w:val="24"/>
        </w:rPr>
        <w:t> </w:t>
      </w:r>
    </w:p>
    <w:p w14:paraId="70932FB0" w14:textId="77777777" w:rsidR="00842B1D" w:rsidRPr="006077B8"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bCs/>
          <w:color w:val="000000"/>
          <w:sz w:val="24"/>
          <w:szCs w:val="24"/>
        </w:rPr>
      </w:pPr>
      <w:r w:rsidRPr="006077B8">
        <w:rPr>
          <w:rStyle w:val="normaltextrun"/>
          <w:rFonts w:asciiTheme="majorHAnsi" w:hAnsiTheme="majorHAnsi" w:cstheme="majorHAnsi"/>
          <w:color w:val="000000"/>
          <w:sz w:val="24"/>
          <w:szCs w:val="24"/>
        </w:rPr>
        <w:t xml:space="preserve">Supervise Sacristan </w:t>
      </w:r>
      <w:r>
        <w:rPr>
          <w:rStyle w:val="normaltextrun"/>
          <w:rFonts w:asciiTheme="majorHAnsi" w:hAnsiTheme="majorHAnsi" w:cstheme="majorHAnsi"/>
          <w:color w:val="000000"/>
          <w:sz w:val="24"/>
          <w:szCs w:val="24"/>
        </w:rPr>
        <w:t>(slides, set-up, tear-down)</w:t>
      </w:r>
    </w:p>
    <w:p w14:paraId="599960B5" w14:textId="77777777" w:rsidR="00842B1D" w:rsidRPr="006077B8" w:rsidRDefault="00842B1D" w:rsidP="00842B1D">
      <w:pPr>
        <w:pStyle w:val="paragraph"/>
        <w:numPr>
          <w:ilvl w:val="0"/>
          <w:numId w:val="12"/>
        </w:numPr>
        <w:spacing w:before="0" w:beforeAutospacing="0" w:after="0" w:afterAutospacing="0"/>
        <w:textAlignment w:val="baseline"/>
        <w:rPr>
          <w:rStyle w:val="normaltextrun"/>
          <w:rFonts w:asciiTheme="majorHAnsi" w:hAnsiTheme="majorHAnsi" w:cstheme="majorHAnsi"/>
          <w:b/>
          <w:bCs/>
          <w:color w:val="000000"/>
          <w:sz w:val="24"/>
          <w:szCs w:val="24"/>
        </w:rPr>
      </w:pPr>
      <w:r>
        <w:rPr>
          <w:rStyle w:val="normaltextrun"/>
          <w:rFonts w:asciiTheme="majorHAnsi" w:hAnsiTheme="majorHAnsi" w:cstheme="majorHAnsi"/>
          <w:color w:val="000000"/>
          <w:sz w:val="24"/>
          <w:szCs w:val="24"/>
        </w:rPr>
        <w:t xml:space="preserve">Supervise bi-weekly </w:t>
      </w:r>
      <w:proofErr w:type="spellStart"/>
      <w:r w:rsidRPr="006077B8">
        <w:rPr>
          <w:rStyle w:val="normaltextrun"/>
          <w:rFonts w:asciiTheme="majorHAnsi" w:hAnsiTheme="majorHAnsi" w:cstheme="majorHAnsi"/>
          <w:color w:val="000000"/>
          <w:sz w:val="24"/>
          <w:szCs w:val="24"/>
        </w:rPr>
        <w:t>GoodNews</w:t>
      </w:r>
      <w:proofErr w:type="spellEnd"/>
      <w:r w:rsidRPr="006077B8">
        <w:rPr>
          <w:rStyle w:val="normaltextrun"/>
          <w:rFonts w:asciiTheme="majorHAnsi" w:hAnsiTheme="majorHAnsi" w:cstheme="majorHAnsi"/>
          <w:color w:val="000000"/>
          <w:sz w:val="24"/>
          <w:szCs w:val="24"/>
        </w:rPr>
        <w:t xml:space="preserve"> </w:t>
      </w:r>
      <w:r>
        <w:rPr>
          <w:rStyle w:val="normaltextrun"/>
          <w:rFonts w:asciiTheme="majorHAnsi" w:hAnsiTheme="majorHAnsi" w:cstheme="majorHAnsi"/>
          <w:color w:val="000000"/>
          <w:sz w:val="24"/>
          <w:szCs w:val="24"/>
        </w:rPr>
        <w:t>(request news from community, supervise editor)</w:t>
      </w:r>
    </w:p>
    <w:p w14:paraId="6C1FDDA3" w14:textId="77777777" w:rsidR="00842B1D" w:rsidRPr="006077B8" w:rsidRDefault="00842B1D" w:rsidP="00842B1D">
      <w:pPr>
        <w:pStyle w:val="paragraph"/>
        <w:spacing w:before="0" w:beforeAutospacing="0" w:after="0" w:afterAutospacing="0"/>
        <w:ind w:left="720"/>
        <w:textAlignment w:val="baseline"/>
        <w:rPr>
          <w:rStyle w:val="normaltextrun"/>
          <w:rFonts w:asciiTheme="majorHAnsi" w:hAnsiTheme="majorHAnsi" w:cstheme="majorHAnsi"/>
          <w:b/>
          <w:bCs/>
          <w:color w:val="000000"/>
          <w:sz w:val="24"/>
          <w:szCs w:val="24"/>
        </w:rPr>
      </w:pPr>
    </w:p>
    <w:p w14:paraId="1D86A6E9" w14:textId="77777777" w:rsidR="00842B1D" w:rsidRDefault="00842B1D" w:rsidP="00842B1D">
      <w:pPr>
        <w:pStyle w:val="paragraph"/>
        <w:spacing w:before="0" w:beforeAutospacing="0" w:after="0" w:afterAutospacing="0"/>
        <w:ind w:left="180"/>
        <w:textAlignment w:val="baseline"/>
        <w:rPr>
          <w:rStyle w:val="normaltextrun"/>
          <w:rFonts w:asciiTheme="majorHAnsi" w:hAnsiTheme="majorHAnsi" w:cstheme="majorHAnsi"/>
          <w:b/>
          <w:bCs/>
          <w:color w:val="000000"/>
          <w:sz w:val="24"/>
          <w:szCs w:val="24"/>
        </w:rPr>
      </w:pPr>
      <w:r>
        <w:rPr>
          <w:rStyle w:val="normaltextrun"/>
          <w:rFonts w:asciiTheme="majorHAnsi" w:hAnsiTheme="majorHAnsi" w:cstheme="majorHAnsi"/>
          <w:b/>
          <w:bCs/>
          <w:color w:val="000000"/>
          <w:sz w:val="24"/>
          <w:szCs w:val="24"/>
        </w:rPr>
        <w:t>2. Tables</w:t>
      </w:r>
    </w:p>
    <w:p w14:paraId="51BDF350" w14:textId="77777777" w:rsidR="00842B1D" w:rsidRDefault="00842B1D" w:rsidP="00842B1D">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4"/>
          <w:szCs w:val="24"/>
        </w:rPr>
      </w:pPr>
      <w:r w:rsidRPr="006077B8">
        <w:rPr>
          <w:rStyle w:val="normaltextrun"/>
          <w:rFonts w:asciiTheme="majorHAnsi" w:hAnsiTheme="majorHAnsi" w:cstheme="majorHAnsi"/>
          <w:color w:val="000000"/>
          <w:sz w:val="24"/>
          <w:szCs w:val="24"/>
        </w:rPr>
        <w:t>Jo</w:t>
      </w:r>
      <w:r>
        <w:rPr>
          <w:rStyle w:val="normaltextrun"/>
          <w:rFonts w:asciiTheme="majorHAnsi" w:hAnsiTheme="majorHAnsi" w:cstheme="majorHAnsi"/>
          <w:color w:val="000000"/>
          <w:sz w:val="24"/>
          <w:szCs w:val="24"/>
        </w:rPr>
        <w:t>int Table coordination with El</w:t>
      </w:r>
    </w:p>
    <w:p w14:paraId="7F2C2684" w14:textId="77777777" w:rsidR="00842B1D" w:rsidRDefault="00842B1D" w:rsidP="00842B1D">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4"/>
          <w:szCs w:val="24"/>
        </w:rPr>
      </w:pPr>
      <w:r w:rsidRPr="006077B8">
        <w:rPr>
          <w:rStyle w:val="normaltextrun"/>
          <w:rFonts w:asciiTheme="majorHAnsi" w:hAnsiTheme="majorHAnsi" w:cstheme="majorHAnsi"/>
          <w:color w:val="000000"/>
          <w:sz w:val="24"/>
          <w:szCs w:val="24"/>
        </w:rPr>
        <w:t>Arrang</w:t>
      </w:r>
      <w:r>
        <w:rPr>
          <w:rStyle w:val="normaltextrun"/>
          <w:rFonts w:asciiTheme="majorHAnsi" w:hAnsiTheme="majorHAnsi" w:cstheme="majorHAnsi"/>
          <w:color w:val="000000"/>
          <w:sz w:val="24"/>
          <w:szCs w:val="24"/>
        </w:rPr>
        <w:t xml:space="preserve">e </w:t>
      </w:r>
      <w:r w:rsidRPr="006077B8">
        <w:rPr>
          <w:rStyle w:val="normaltextrun"/>
          <w:rFonts w:asciiTheme="majorHAnsi" w:hAnsiTheme="majorHAnsi" w:cstheme="majorHAnsi"/>
          <w:color w:val="000000"/>
          <w:sz w:val="24"/>
          <w:szCs w:val="24"/>
        </w:rPr>
        <w:t>speakers</w:t>
      </w:r>
      <w:r>
        <w:rPr>
          <w:rStyle w:val="normaltextrun"/>
          <w:rFonts w:asciiTheme="majorHAnsi" w:hAnsiTheme="majorHAnsi" w:cstheme="majorHAnsi"/>
          <w:color w:val="000000"/>
          <w:sz w:val="24"/>
          <w:szCs w:val="24"/>
        </w:rPr>
        <w:t>/topics for Other</w:t>
      </w:r>
      <w:r w:rsidRPr="006077B8">
        <w:rPr>
          <w:rStyle w:val="normaltextrun"/>
          <w:rFonts w:asciiTheme="majorHAnsi" w:hAnsiTheme="majorHAnsi" w:cstheme="majorHAnsi"/>
          <w:color w:val="000000"/>
          <w:sz w:val="24"/>
          <w:szCs w:val="24"/>
        </w:rPr>
        <w:t xml:space="preserve"> Tables</w:t>
      </w:r>
    </w:p>
    <w:p w14:paraId="5BCE89B7" w14:textId="77777777" w:rsidR="00842B1D" w:rsidRDefault="00842B1D" w:rsidP="00842B1D">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Coordinate rooms for all tables sessions</w:t>
      </w:r>
    </w:p>
    <w:p w14:paraId="1D8623C0" w14:textId="77777777" w:rsidR="00842B1D" w:rsidRDefault="00842B1D" w:rsidP="00842B1D">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Set up and tear down of tables</w:t>
      </w:r>
    </w:p>
    <w:p w14:paraId="3E16304D" w14:textId="77777777" w:rsidR="00842B1D" w:rsidRPr="00413072" w:rsidRDefault="00842B1D" w:rsidP="00842B1D">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lastRenderedPageBreak/>
        <w:t>Budget and payment of table costs, facilitate Westminster Church, when appropriate</w:t>
      </w:r>
    </w:p>
    <w:p w14:paraId="7447D29C" w14:textId="77777777" w:rsidR="00842B1D" w:rsidRDefault="00842B1D" w:rsidP="00842B1D">
      <w:pPr>
        <w:pStyle w:val="paragraph"/>
        <w:spacing w:before="0" w:beforeAutospacing="0" w:after="0" w:afterAutospacing="0"/>
        <w:ind w:left="720"/>
        <w:textAlignment w:val="baseline"/>
        <w:rPr>
          <w:rStyle w:val="normaltextrun"/>
          <w:rFonts w:asciiTheme="majorHAnsi" w:hAnsiTheme="majorHAnsi" w:cstheme="majorHAnsi"/>
          <w:color w:val="000000"/>
          <w:sz w:val="24"/>
          <w:szCs w:val="24"/>
        </w:rPr>
      </w:pPr>
    </w:p>
    <w:p w14:paraId="0267A64F" w14:textId="77777777" w:rsidR="00842B1D" w:rsidRDefault="00842B1D" w:rsidP="00842B1D">
      <w:pPr>
        <w:pStyle w:val="paragraph"/>
        <w:spacing w:before="0" w:beforeAutospacing="0" w:after="0" w:afterAutospacing="0"/>
        <w:ind w:left="180"/>
        <w:textAlignment w:val="baseline"/>
        <w:rPr>
          <w:rStyle w:val="normaltextrun"/>
          <w:rFonts w:asciiTheme="majorHAnsi" w:hAnsiTheme="majorHAnsi" w:cstheme="majorHAnsi"/>
          <w:b/>
          <w:color w:val="000000"/>
          <w:sz w:val="24"/>
          <w:szCs w:val="24"/>
        </w:rPr>
      </w:pPr>
      <w:r>
        <w:rPr>
          <w:rStyle w:val="normaltextrun"/>
          <w:rFonts w:asciiTheme="majorHAnsi" w:hAnsiTheme="majorHAnsi" w:cstheme="majorHAnsi"/>
          <w:b/>
          <w:color w:val="000000"/>
          <w:sz w:val="24"/>
          <w:szCs w:val="24"/>
        </w:rPr>
        <w:t>3. Morning Prayer</w:t>
      </w:r>
    </w:p>
    <w:p w14:paraId="5D63CD16" w14:textId="77777777" w:rsidR="00842B1D" w:rsidRDefault="00842B1D" w:rsidP="00842B1D">
      <w:pPr>
        <w:pStyle w:val="paragraph"/>
        <w:numPr>
          <w:ilvl w:val="0"/>
          <w:numId w:val="14"/>
        </w:numPr>
        <w:spacing w:before="0" w:beforeAutospacing="0" w:after="0" w:afterAutospacing="0"/>
        <w:ind w:left="72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Facilitate morning prayer by recruiting leaders</w:t>
      </w:r>
    </w:p>
    <w:p w14:paraId="58BF9B29" w14:textId="77777777" w:rsidR="00842B1D" w:rsidRDefault="00842B1D" w:rsidP="00842B1D">
      <w:pPr>
        <w:pStyle w:val="paragraph"/>
        <w:numPr>
          <w:ilvl w:val="0"/>
          <w:numId w:val="14"/>
        </w:numPr>
        <w:spacing w:before="0" w:beforeAutospacing="0" w:after="0" w:afterAutospacing="0"/>
        <w:ind w:left="72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Be ready to lead morning prayer when leaders fail to show up</w:t>
      </w:r>
    </w:p>
    <w:p w14:paraId="49B06064" w14:textId="77777777" w:rsidR="00842B1D" w:rsidRDefault="00842B1D" w:rsidP="00842B1D">
      <w:pPr>
        <w:pStyle w:val="paragraph"/>
        <w:numPr>
          <w:ilvl w:val="0"/>
          <w:numId w:val="14"/>
        </w:numPr>
        <w:spacing w:before="0" w:beforeAutospacing="0" w:after="0" w:afterAutospacing="0"/>
        <w:ind w:left="72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Coordinate breakfast and coffee for session</w:t>
      </w:r>
    </w:p>
    <w:p w14:paraId="0E6EB6C5" w14:textId="77777777" w:rsidR="00842B1D" w:rsidRPr="00413072" w:rsidRDefault="00842B1D" w:rsidP="00842B1D">
      <w:pPr>
        <w:pStyle w:val="paragraph"/>
        <w:numPr>
          <w:ilvl w:val="0"/>
          <w:numId w:val="14"/>
        </w:numPr>
        <w:spacing w:before="0" w:beforeAutospacing="0" w:after="0" w:afterAutospacing="0"/>
        <w:ind w:left="720"/>
        <w:textAlignment w:val="baseline"/>
        <w:rPr>
          <w:rFonts w:asciiTheme="majorHAnsi" w:hAnsiTheme="majorHAnsi" w:cstheme="majorHAnsi"/>
          <w:color w:val="000000"/>
          <w:sz w:val="24"/>
          <w:szCs w:val="24"/>
        </w:rPr>
      </w:pPr>
      <w:r>
        <w:rPr>
          <w:rStyle w:val="normaltextrun"/>
          <w:rFonts w:asciiTheme="majorHAnsi" w:hAnsiTheme="majorHAnsi" w:cstheme="majorHAnsi"/>
          <w:color w:val="000000"/>
          <w:sz w:val="24"/>
          <w:szCs w:val="24"/>
        </w:rPr>
        <w:t>Budget and payment of morning prayer</w:t>
      </w:r>
      <w:r w:rsidRPr="00413072">
        <w:rPr>
          <w:rStyle w:val="normaltextrun"/>
          <w:rFonts w:asciiTheme="majorHAnsi" w:hAnsiTheme="majorHAnsi" w:cstheme="majorHAnsi"/>
          <w:color w:val="000000"/>
          <w:sz w:val="24"/>
          <w:szCs w:val="24"/>
        </w:rPr>
        <w:t xml:space="preserve"> costs</w:t>
      </w:r>
      <w:r>
        <w:rPr>
          <w:rStyle w:val="normaltextrun"/>
          <w:rFonts w:asciiTheme="majorHAnsi" w:hAnsiTheme="majorHAnsi" w:cstheme="majorHAnsi"/>
          <w:color w:val="000000"/>
          <w:sz w:val="24"/>
          <w:szCs w:val="24"/>
        </w:rPr>
        <w:t xml:space="preserve"> </w:t>
      </w:r>
    </w:p>
    <w:p w14:paraId="48666042" w14:textId="77777777" w:rsidR="00842B1D" w:rsidRDefault="00842B1D" w:rsidP="00842B1D">
      <w:pPr>
        <w:pStyle w:val="paragraph"/>
        <w:spacing w:before="0" w:beforeAutospacing="0" w:after="0" w:afterAutospacing="0"/>
        <w:textAlignment w:val="baseline"/>
        <w:rPr>
          <w:rFonts w:asciiTheme="majorHAnsi" w:hAnsiTheme="majorHAnsi" w:cstheme="majorHAnsi"/>
          <w:color w:val="000000"/>
          <w:sz w:val="24"/>
          <w:szCs w:val="24"/>
        </w:rPr>
      </w:pPr>
    </w:p>
    <w:p w14:paraId="1A87A2C3" w14:textId="77777777" w:rsidR="00842B1D" w:rsidRPr="00A57AD0"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u w:val="single"/>
        </w:rPr>
      </w:pPr>
      <w:r w:rsidRPr="006077B8">
        <w:rPr>
          <w:rStyle w:val="eop"/>
          <w:rFonts w:asciiTheme="majorHAnsi" w:hAnsiTheme="majorHAnsi" w:cstheme="majorHAnsi"/>
          <w:color w:val="000000"/>
          <w:sz w:val="24"/>
          <w:szCs w:val="24"/>
        </w:rPr>
        <w:t> </w:t>
      </w:r>
      <w:r w:rsidRPr="00A57AD0">
        <w:rPr>
          <w:rStyle w:val="normaltextrun"/>
          <w:rFonts w:asciiTheme="majorHAnsi" w:hAnsiTheme="majorHAnsi" w:cstheme="majorHAnsi"/>
          <w:b/>
          <w:bCs/>
          <w:color w:val="000000"/>
          <w:sz w:val="24"/>
          <w:szCs w:val="24"/>
          <w:u w:val="single"/>
        </w:rPr>
        <w:t xml:space="preserve">TEACHING </w:t>
      </w:r>
    </w:p>
    <w:p w14:paraId="607BE40F" w14:textId="77777777" w:rsidR="00842B1D" w:rsidRPr="008D272C"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b/>
          <w:bCs/>
          <w:color w:val="000000"/>
          <w:sz w:val="24"/>
          <w:szCs w:val="24"/>
        </w:rPr>
      </w:pPr>
      <w:r>
        <w:rPr>
          <w:rStyle w:val="normaltextrun"/>
          <w:rFonts w:asciiTheme="majorHAnsi" w:hAnsiTheme="majorHAnsi" w:cstheme="majorHAnsi"/>
          <w:bCs/>
          <w:color w:val="000000"/>
          <w:sz w:val="24"/>
          <w:szCs w:val="24"/>
        </w:rPr>
        <w:t>Teach undergrad THEO and WVS courses, up to two courses</w:t>
      </w:r>
      <w:r w:rsidRPr="006077B8">
        <w:rPr>
          <w:rStyle w:val="normaltextrun"/>
          <w:rFonts w:asciiTheme="majorHAnsi" w:hAnsiTheme="majorHAnsi" w:cstheme="majorHAnsi"/>
          <w:bCs/>
          <w:color w:val="000000"/>
          <w:sz w:val="24"/>
          <w:szCs w:val="24"/>
        </w:rPr>
        <w:t xml:space="preserve"> </w:t>
      </w:r>
      <w:r>
        <w:rPr>
          <w:rStyle w:val="normaltextrun"/>
          <w:rFonts w:asciiTheme="majorHAnsi" w:hAnsiTheme="majorHAnsi" w:cstheme="majorHAnsi"/>
          <w:bCs/>
          <w:color w:val="000000"/>
          <w:sz w:val="24"/>
          <w:szCs w:val="24"/>
        </w:rPr>
        <w:t>per semester (anything over two courses per semester or four courses a year will be paid for overage)</w:t>
      </w:r>
    </w:p>
    <w:p w14:paraId="0BE90FC2" w14:textId="77777777" w:rsidR="00842B1D" w:rsidRPr="00413072"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b/>
          <w:bCs/>
          <w:color w:val="000000"/>
          <w:sz w:val="24"/>
          <w:szCs w:val="24"/>
        </w:rPr>
      </w:pPr>
      <w:r>
        <w:rPr>
          <w:rStyle w:val="normaltextrun"/>
          <w:rFonts w:asciiTheme="majorHAnsi" w:hAnsiTheme="majorHAnsi" w:cstheme="majorHAnsi"/>
          <w:bCs/>
          <w:color w:val="000000"/>
          <w:sz w:val="24"/>
          <w:szCs w:val="24"/>
        </w:rPr>
        <w:t>Teach masters-level courses – Leadership Ethics, Christian Leadership in Context, Pastoral Leadership (and possible courses of Personal Empowerment)</w:t>
      </w:r>
    </w:p>
    <w:p w14:paraId="070E4612" w14:textId="77777777" w:rsidR="00842B1D" w:rsidRPr="00EE0425"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b/>
          <w:bCs/>
          <w:color w:val="000000"/>
          <w:sz w:val="24"/>
          <w:szCs w:val="24"/>
        </w:rPr>
      </w:pPr>
      <w:r>
        <w:rPr>
          <w:rStyle w:val="normaltextrun"/>
          <w:rFonts w:asciiTheme="majorHAnsi" w:hAnsiTheme="majorHAnsi" w:cstheme="majorHAnsi"/>
          <w:bCs/>
          <w:color w:val="000000"/>
          <w:sz w:val="24"/>
          <w:szCs w:val="24"/>
        </w:rPr>
        <w:t>When teaching over six (6) credits a semester, paid for extra courses</w:t>
      </w:r>
    </w:p>
    <w:p w14:paraId="49A2C3AE" w14:textId="77777777" w:rsidR="00842B1D" w:rsidRDefault="00842B1D" w:rsidP="00842B1D">
      <w:pPr>
        <w:pStyle w:val="paragraph"/>
        <w:spacing w:before="0" w:beforeAutospacing="0" w:after="0" w:afterAutospacing="0"/>
        <w:textAlignment w:val="baseline"/>
        <w:rPr>
          <w:rFonts w:asciiTheme="majorHAnsi" w:hAnsiTheme="majorHAnsi" w:cstheme="majorHAnsi"/>
          <w:b/>
          <w:color w:val="000000"/>
          <w:sz w:val="24"/>
          <w:szCs w:val="24"/>
          <w:u w:val="single"/>
        </w:rPr>
      </w:pPr>
    </w:p>
    <w:p w14:paraId="0439CB52" w14:textId="77777777" w:rsidR="00842B1D" w:rsidRDefault="00842B1D" w:rsidP="00842B1D">
      <w:pPr>
        <w:pStyle w:val="paragraph"/>
        <w:spacing w:before="0" w:beforeAutospacing="0" w:after="0" w:afterAutospacing="0"/>
        <w:textAlignment w:val="baseline"/>
        <w:rPr>
          <w:rFonts w:asciiTheme="majorHAnsi" w:hAnsiTheme="majorHAnsi" w:cstheme="majorHAnsi"/>
          <w:color w:val="000000"/>
          <w:sz w:val="24"/>
          <w:szCs w:val="24"/>
        </w:rPr>
      </w:pPr>
      <w:r>
        <w:rPr>
          <w:rFonts w:asciiTheme="majorHAnsi" w:hAnsiTheme="majorHAnsi" w:cstheme="majorHAnsi"/>
          <w:b/>
          <w:color w:val="000000"/>
          <w:sz w:val="24"/>
          <w:szCs w:val="24"/>
          <w:u w:val="single"/>
        </w:rPr>
        <w:t>PASTORAL CARE</w:t>
      </w:r>
    </w:p>
    <w:p w14:paraId="3839CBDA"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Be available as a first-responder to pastoral care needs of all students</w:t>
      </w:r>
    </w:p>
    <w:p w14:paraId="1C4E337A"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Carefully assess these needs and make appropriate referrals to spiritual directors or mental health professionals</w:t>
      </w:r>
    </w:p>
    <w:p w14:paraId="7F199B85"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Develop and maintain referral list</w:t>
      </w:r>
    </w:p>
    <w:p w14:paraId="1470331B"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Maintain connection with Smeltzer-Kelly Student Health Center and Erin Barsema</w:t>
      </w:r>
    </w:p>
    <w:p w14:paraId="2F655AF7"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Attend Ally Trainings, Mental Health Trainings, and other Student Life resources</w:t>
      </w:r>
    </w:p>
    <w:p w14:paraId="5E5F8C7F"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Be ready to meet with those who need simple conversations or answer life questions (either in person or by phone/email/zoom).</w:t>
      </w:r>
    </w:p>
    <w:p w14:paraId="129DCB04"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Send emails, cards, postcards to students to promote wellness, gratitude and encouragement</w:t>
      </w:r>
    </w:p>
    <w:p w14:paraId="4A821AFD" w14:textId="77777777" w:rsidR="00842B1D" w:rsidRDefault="00842B1D" w:rsidP="00842B1D">
      <w:pPr>
        <w:pStyle w:val="paragraph"/>
        <w:numPr>
          <w:ilvl w:val="0"/>
          <w:numId w:val="14"/>
        </w:numPr>
        <w:spacing w:before="0" w:beforeAutospacing="0" w:after="0" w:afterAutospacing="0"/>
        <w:ind w:hanging="18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 xml:space="preserve">Keep updated on Title IX and </w:t>
      </w:r>
      <w:proofErr w:type="spellStart"/>
      <w:r>
        <w:rPr>
          <w:rFonts w:asciiTheme="majorHAnsi" w:hAnsiTheme="majorHAnsi" w:cstheme="majorHAnsi"/>
          <w:color w:val="000000"/>
          <w:sz w:val="24"/>
          <w:szCs w:val="24"/>
        </w:rPr>
        <w:t>Clery</w:t>
      </w:r>
      <w:proofErr w:type="spellEnd"/>
      <w:r>
        <w:rPr>
          <w:rFonts w:asciiTheme="majorHAnsi" w:hAnsiTheme="majorHAnsi" w:cstheme="majorHAnsi"/>
          <w:color w:val="000000"/>
          <w:sz w:val="24"/>
          <w:szCs w:val="24"/>
        </w:rPr>
        <w:t xml:space="preserve"> Act policies and UD procedures for reporting, etc.</w:t>
      </w:r>
    </w:p>
    <w:p w14:paraId="7A99C4C3" w14:textId="47433628" w:rsidR="00842B1D" w:rsidRPr="00842B1D" w:rsidRDefault="00842B1D" w:rsidP="004C4996">
      <w:pPr>
        <w:pStyle w:val="paragraph"/>
        <w:numPr>
          <w:ilvl w:val="0"/>
          <w:numId w:val="14"/>
        </w:numPr>
        <w:spacing w:before="0" w:beforeAutospacing="0" w:after="0" w:afterAutospacing="0"/>
        <w:ind w:hanging="180"/>
        <w:textAlignment w:val="baseline"/>
        <w:rPr>
          <w:rStyle w:val="normaltextrun"/>
          <w:rFonts w:asciiTheme="majorHAnsi" w:hAnsiTheme="majorHAnsi" w:cstheme="majorHAnsi"/>
          <w:b/>
          <w:bCs/>
          <w:color w:val="000000"/>
          <w:sz w:val="24"/>
          <w:szCs w:val="24"/>
        </w:rPr>
      </w:pPr>
      <w:r w:rsidRPr="00842B1D">
        <w:rPr>
          <w:rFonts w:asciiTheme="majorHAnsi" w:hAnsiTheme="majorHAnsi" w:cstheme="majorHAnsi"/>
          <w:color w:val="000000"/>
          <w:sz w:val="24"/>
          <w:szCs w:val="24"/>
        </w:rPr>
        <w:t>Serve on the Academic and Student Affairs Committee, as needed</w:t>
      </w:r>
    </w:p>
    <w:p w14:paraId="781E6027" w14:textId="77777777" w:rsidR="00842B1D"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u w:val="single"/>
        </w:rPr>
      </w:pPr>
    </w:p>
    <w:p w14:paraId="405BA6FD" w14:textId="77777777" w:rsidR="00842B1D" w:rsidRPr="006077B8"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rPr>
      </w:pPr>
      <w:r w:rsidRPr="00A57AD0">
        <w:rPr>
          <w:rStyle w:val="normaltextrun"/>
          <w:rFonts w:asciiTheme="majorHAnsi" w:hAnsiTheme="majorHAnsi" w:cstheme="majorHAnsi"/>
          <w:b/>
          <w:bCs/>
          <w:color w:val="000000"/>
          <w:sz w:val="24"/>
          <w:szCs w:val="24"/>
          <w:u w:val="single"/>
        </w:rPr>
        <w:t>YAMS</w:t>
      </w:r>
      <w:r>
        <w:rPr>
          <w:rStyle w:val="normaltextrun"/>
          <w:rFonts w:asciiTheme="majorHAnsi" w:hAnsiTheme="majorHAnsi" w:cstheme="majorHAnsi"/>
          <w:b/>
          <w:bCs/>
          <w:color w:val="000000"/>
          <w:sz w:val="24"/>
          <w:szCs w:val="24"/>
        </w:rPr>
        <w:t xml:space="preserve"> </w:t>
      </w:r>
    </w:p>
    <w:p w14:paraId="17220444" w14:textId="77777777" w:rsidR="00842B1D" w:rsidRPr="006077B8" w:rsidRDefault="00842B1D" w:rsidP="00842B1D">
      <w:pPr>
        <w:pStyle w:val="paragraph"/>
        <w:numPr>
          <w:ilvl w:val="0"/>
          <w:numId w:val="11"/>
        </w:numPr>
        <w:spacing w:before="0" w:beforeAutospacing="0" w:after="0" w:afterAutospacing="0"/>
        <w:textAlignment w:val="baseline"/>
        <w:rPr>
          <w:rStyle w:val="normaltextrun"/>
          <w:rFonts w:asciiTheme="majorHAnsi" w:hAnsiTheme="majorHAnsi" w:cstheme="majorHAnsi"/>
          <w:bCs/>
          <w:color w:val="000000"/>
          <w:sz w:val="24"/>
          <w:szCs w:val="24"/>
        </w:rPr>
      </w:pPr>
      <w:r>
        <w:rPr>
          <w:rStyle w:val="normaltextrun"/>
          <w:rFonts w:asciiTheme="majorHAnsi" w:hAnsiTheme="majorHAnsi" w:cstheme="majorHAnsi"/>
          <w:bCs/>
          <w:color w:val="000000"/>
          <w:sz w:val="24"/>
          <w:szCs w:val="24"/>
        </w:rPr>
        <w:t xml:space="preserve">Director and Pastoral </w:t>
      </w:r>
      <w:r w:rsidRPr="006077B8">
        <w:rPr>
          <w:rStyle w:val="normaltextrun"/>
          <w:rFonts w:asciiTheme="majorHAnsi" w:hAnsiTheme="majorHAnsi" w:cstheme="majorHAnsi"/>
          <w:bCs/>
          <w:color w:val="000000"/>
          <w:sz w:val="24"/>
          <w:szCs w:val="24"/>
        </w:rPr>
        <w:t xml:space="preserve">advisor to YAMS </w:t>
      </w:r>
    </w:p>
    <w:p w14:paraId="0F0A5BB4" w14:textId="77777777" w:rsidR="00842B1D" w:rsidRDefault="00842B1D" w:rsidP="00842B1D">
      <w:pPr>
        <w:pStyle w:val="paragraph"/>
        <w:numPr>
          <w:ilvl w:val="0"/>
          <w:numId w:val="11"/>
        </w:numPr>
        <w:spacing w:before="0" w:beforeAutospacing="0" w:after="0" w:afterAutospacing="0"/>
        <w:textAlignment w:val="baseline"/>
        <w:rPr>
          <w:rStyle w:val="normaltextrun"/>
          <w:rFonts w:asciiTheme="majorHAnsi" w:hAnsiTheme="majorHAnsi" w:cstheme="majorHAnsi"/>
          <w:bCs/>
          <w:color w:val="000000"/>
          <w:sz w:val="24"/>
          <w:szCs w:val="24"/>
        </w:rPr>
      </w:pPr>
      <w:r w:rsidRPr="006E2728">
        <w:rPr>
          <w:rStyle w:val="normaltextrun"/>
          <w:rFonts w:asciiTheme="majorHAnsi" w:hAnsiTheme="majorHAnsi" w:cstheme="majorHAnsi"/>
          <w:bCs/>
          <w:color w:val="000000"/>
          <w:sz w:val="24"/>
          <w:szCs w:val="24"/>
        </w:rPr>
        <w:t xml:space="preserve">Serve on YAMS Council for admissions </w:t>
      </w:r>
    </w:p>
    <w:p w14:paraId="1B6CC84F" w14:textId="77777777" w:rsidR="00842B1D" w:rsidRDefault="00842B1D" w:rsidP="00842B1D">
      <w:pPr>
        <w:pStyle w:val="paragraph"/>
        <w:numPr>
          <w:ilvl w:val="0"/>
          <w:numId w:val="11"/>
        </w:numPr>
        <w:spacing w:before="0" w:beforeAutospacing="0" w:after="0" w:afterAutospacing="0"/>
        <w:textAlignment w:val="baseline"/>
        <w:rPr>
          <w:rStyle w:val="normaltextrun"/>
          <w:rFonts w:asciiTheme="majorHAnsi" w:hAnsiTheme="majorHAnsi" w:cstheme="majorHAnsi"/>
          <w:bCs/>
          <w:color w:val="000000"/>
          <w:sz w:val="24"/>
          <w:szCs w:val="24"/>
        </w:rPr>
      </w:pPr>
      <w:r w:rsidRPr="006E2728">
        <w:rPr>
          <w:rStyle w:val="normaltextrun"/>
          <w:rFonts w:asciiTheme="majorHAnsi" w:hAnsiTheme="majorHAnsi" w:cstheme="majorHAnsi"/>
          <w:bCs/>
          <w:color w:val="000000"/>
          <w:sz w:val="24"/>
          <w:szCs w:val="24"/>
        </w:rPr>
        <w:t>Coordination of community and spiritual events – weekly meetings</w:t>
      </w:r>
      <w:r>
        <w:rPr>
          <w:rStyle w:val="normaltextrun"/>
          <w:rFonts w:asciiTheme="majorHAnsi" w:hAnsiTheme="majorHAnsi" w:cstheme="majorHAnsi"/>
          <w:bCs/>
          <w:color w:val="000000"/>
          <w:sz w:val="24"/>
          <w:szCs w:val="24"/>
        </w:rPr>
        <w:t xml:space="preserve"> and YAMS along with individual advising time (as needed)</w:t>
      </w:r>
    </w:p>
    <w:p w14:paraId="374D2FDA" w14:textId="77777777" w:rsidR="00842B1D" w:rsidRPr="006E2728" w:rsidRDefault="00842B1D" w:rsidP="00842B1D">
      <w:pPr>
        <w:pStyle w:val="paragraph"/>
        <w:numPr>
          <w:ilvl w:val="0"/>
          <w:numId w:val="11"/>
        </w:numPr>
        <w:spacing w:before="0" w:beforeAutospacing="0" w:after="0" w:afterAutospacing="0"/>
        <w:textAlignment w:val="baseline"/>
        <w:rPr>
          <w:rStyle w:val="normaltextrun"/>
          <w:rFonts w:asciiTheme="majorHAnsi" w:hAnsiTheme="majorHAnsi" w:cstheme="majorHAnsi"/>
          <w:bCs/>
          <w:color w:val="000000"/>
          <w:sz w:val="24"/>
          <w:szCs w:val="24"/>
        </w:rPr>
      </w:pPr>
      <w:r>
        <w:rPr>
          <w:rStyle w:val="normaltextrun"/>
          <w:rFonts w:asciiTheme="majorHAnsi" w:hAnsiTheme="majorHAnsi" w:cstheme="majorHAnsi"/>
          <w:bCs/>
          <w:color w:val="000000"/>
          <w:sz w:val="24"/>
          <w:szCs w:val="24"/>
        </w:rPr>
        <w:t>Advising of YAMS</w:t>
      </w:r>
    </w:p>
    <w:p w14:paraId="27319E08" w14:textId="77777777" w:rsidR="00842B1D"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rPr>
      </w:pPr>
    </w:p>
    <w:p w14:paraId="35885899" w14:textId="77777777" w:rsidR="00842B1D" w:rsidRPr="008D272C" w:rsidRDefault="00842B1D" w:rsidP="00842B1D">
      <w:pPr>
        <w:pStyle w:val="paragraph"/>
        <w:spacing w:before="0" w:beforeAutospacing="0" w:after="0" w:afterAutospacing="0"/>
        <w:textAlignment w:val="baseline"/>
        <w:rPr>
          <w:rStyle w:val="normaltextrun"/>
          <w:rFonts w:asciiTheme="majorHAnsi" w:hAnsiTheme="majorHAnsi" w:cstheme="majorHAnsi"/>
          <w:bCs/>
          <w:color w:val="000000"/>
          <w:sz w:val="24"/>
          <w:szCs w:val="24"/>
          <w:u w:val="single"/>
        </w:rPr>
      </w:pPr>
      <w:r w:rsidRPr="00A57AD0">
        <w:rPr>
          <w:rStyle w:val="normaltextrun"/>
          <w:rFonts w:asciiTheme="majorHAnsi" w:hAnsiTheme="majorHAnsi" w:cstheme="majorHAnsi"/>
          <w:b/>
          <w:bCs/>
          <w:color w:val="000000"/>
          <w:sz w:val="24"/>
          <w:szCs w:val="24"/>
          <w:u w:val="single"/>
        </w:rPr>
        <w:t>AUGUST RESIDENCY</w:t>
      </w:r>
    </w:p>
    <w:p w14:paraId="4ABBA831" w14:textId="77777777" w:rsidR="00842B1D" w:rsidRPr="003A3F3C"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Participate lightly in the Foundations course to make connections with new students</w:t>
      </w:r>
    </w:p>
    <w:p w14:paraId="1C304C00"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sidRPr="006077B8">
        <w:rPr>
          <w:rStyle w:val="normaltextrun"/>
          <w:rFonts w:asciiTheme="majorHAnsi" w:hAnsiTheme="majorHAnsi" w:cstheme="majorHAnsi"/>
          <w:color w:val="000000"/>
          <w:sz w:val="24"/>
          <w:szCs w:val="24"/>
        </w:rPr>
        <w:t xml:space="preserve">Coordination of </w:t>
      </w:r>
      <w:r>
        <w:rPr>
          <w:rStyle w:val="normaltextrun"/>
          <w:rFonts w:asciiTheme="majorHAnsi" w:hAnsiTheme="majorHAnsi" w:cstheme="majorHAnsi"/>
          <w:color w:val="000000"/>
          <w:sz w:val="24"/>
          <w:szCs w:val="24"/>
        </w:rPr>
        <w:t>all August chapel services (preachers, music, set up and tear down, etc.)</w:t>
      </w:r>
    </w:p>
    <w:p w14:paraId="03E05A92"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Coordination of Worship team meetings, when able</w:t>
      </w:r>
    </w:p>
    <w:p w14:paraId="50FF39DA"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Collaborate with other faculty and staff to design the overall schedule of events</w:t>
      </w:r>
    </w:p>
    <w:p w14:paraId="6A5B3D7B"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Reach out to students who are missing large parts of their schedule</w:t>
      </w:r>
    </w:p>
    <w:p w14:paraId="495276FE" w14:textId="77777777" w:rsidR="00842B1D" w:rsidRPr="003A3F3C"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Creation of Peer Guides for new students</w:t>
      </w:r>
    </w:p>
    <w:p w14:paraId="7BABC9E8" w14:textId="77777777" w:rsidR="00842B1D" w:rsidRPr="003A3F3C"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Graduation meeting for senior students</w:t>
      </w:r>
    </w:p>
    <w:p w14:paraId="086DCF1B" w14:textId="77777777" w:rsidR="00842B1D" w:rsidRPr="003A3F3C"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 xml:space="preserve">Advising meeting with new students </w:t>
      </w:r>
    </w:p>
    <w:p w14:paraId="77AF022B"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 xml:space="preserve">Prayer, counsel and meetings with students who are struggling </w:t>
      </w:r>
    </w:p>
    <w:p w14:paraId="0FF310C7" w14:textId="77777777" w:rsidR="00842B1D" w:rsidRDefault="00842B1D" w:rsidP="00842B1D">
      <w:pPr>
        <w:pStyle w:val="paragraph"/>
        <w:numPr>
          <w:ilvl w:val="0"/>
          <w:numId w:val="15"/>
        </w:numPr>
        <w:spacing w:before="0" w:beforeAutospacing="0" w:after="0" w:afterAutospacing="0"/>
        <w:ind w:left="810" w:hanging="45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 xml:space="preserve">Mentor and be present for multiple </w:t>
      </w:r>
      <w:proofErr w:type="spellStart"/>
      <w:r>
        <w:rPr>
          <w:rStyle w:val="normaltextrun"/>
          <w:rFonts w:asciiTheme="majorHAnsi" w:hAnsiTheme="majorHAnsi" w:cstheme="majorHAnsi"/>
          <w:color w:val="000000"/>
          <w:sz w:val="24"/>
          <w:szCs w:val="24"/>
        </w:rPr>
        <w:t>StuCo</w:t>
      </w:r>
      <w:proofErr w:type="spellEnd"/>
      <w:r>
        <w:rPr>
          <w:rStyle w:val="normaltextrun"/>
          <w:rFonts w:asciiTheme="majorHAnsi" w:hAnsiTheme="majorHAnsi" w:cstheme="majorHAnsi"/>
          <w:color w:val="000000"/>
          <w:sz w:val="24"/>
          <w:szCs w:val="24"/>
        </w:rPr>
        <w:t xml:space="preserve"> events and meetings </w:t>
      </w:r>
    </w:p>
    <w:p w14:paraId="334429C1" w14:textId="53D9411D" w:rsidR="00842B1D"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u w:val="single"/>
        </w:rPr>
      </w:pPr>
      <w:r w:rsidRPr="006077B8">
        <w:rPr>
          <w:rStyle w:val="eop"/>
          <w:rFonts w:asciiTheme="majorHAnsi" w:hAnsiTheme="majorHAnsi" w:cstheme="majorHAnsi"/>
          <w:color w:val="000000"/>
          <w:sz w:val="24"/>
          <w:szCs w:val="24"/>
        </w:rPr>
        <w:lastRenderedPageBreak/>
        <w:t> </w:t>
      </w:r>
      <w:r w:rsidRPr="00A57AD0">
        <w:rPr>
          <w:rStyle w:val="normaltextrun"/>
          <w:rFonts w:asciiTheme="majorHAnsi" w:hAnsiTheme="majorHAnsi" w:cstheme="majorHAnsi"/>
          <w:b/>
          <w:bCs/>
          <w:color w:val="000000"/>
          <w:sz w:val="24"/>
          <w:szCs w:val="24"/>
          <w:u w:val="single"/>
        </w:rPr>
        <w:t>GRADUATION</w:t>
      </w:r>
      <w:r>
        <w:rPr>
          <w:rStyle w:val="normaltextrun"/>
          <w:rFonts w:asciiTheme="majorHAnsi" w:hAnsiTheme="majorHAnsi" w:cstheme="majorHAnsi"/>
          <w:b/>
          <w:bCs/>
          <w:color w:val="000000"/>
          <w:sz w:val="24"/>
          <w:szCs w:val="24"/>
          <w:u w:val="single"/>
        </w:rPr>
        <w:t xml:space="preserve"> </w:t>
      </w:r>
    </w:p>
    <w:p w14:paraId="5902A974" w14:textId="77777777" w:rsidR="00842B1D" w:rsidRDefault="00842B1D" w:rsidP="00842B1D">
      <w:pPr>
        <w:pStyle w:val="paragraph"/>
        <w:numPr>
          <w:ilvl w:val="0"/>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 xml:space="preserve">Work with other admin staff on graduation activities </w:t>
      </w:r>
    </w:p>
    <w:p w14:paraId="562BA6E6" w14:textId="77777777" w:rsidR="00842B1D" w:rsidRPr="006E2728" w:rsidRDefault="00842B1D" w:rsidP="00842B1D">
      <w:pPr>
        <w:pStyle w:val="paragraph"/>
        <w:numPr>
          <w:ilvl w:val="0"/>
          <w:numId w:val="18"/>
        </w:numPr>
        <w:spacing w:before="0" w:beforeAutospacing="0" w:after="0" w:afterAutospacing="0"/>
        <w:textAlignment w:val="baseline"/>
        <w:rPr>
          <w:rStyle w:val="normaltextrun"/>
          <w:rFonts w:asciiTheme="majorHAnsi" w:hAnsiTheme="majorHAnsi" w:cstheme="majorHAnsi"/>
          <w:color w:val="000000"/>
          <w:sz w:val="24"/>
          <w:szCs w:val="24"/>
        </w:rPr>
      </w:pPr>
      <w:r w:rsidRPr="006E2728">
        <w:rPr>
          <w:rStyle w:val="normaltextrun"/>
          <w:rFonts w:asciiTheme="majorHAnsi" w:hAnsiTheme="majorHAnsi" w:cstheme="majorHAnsi"/>
          <w:color w:val="000000"/>
          <w:sz w:val="24"/>
          <w:szCs w:val="24"/>
        </w:rPr>
        <w:t xml:space="preserve">Senior banquet, meeting and gift </w:t>
      </w:r>
    </w:p>
    <w:p w14:paraId="63AEA4A3" w14:textId="77777777" w:rsidR="00842B1D" w:rsidRDefault="00842B1D" w:rsidP="00842B1D">
      <w:pPr>
        <w:pStyle w:val="paragraph"/>
        <w:numPr>
          <w:ilvl w:val="0"/>
          <w:numId w:val="18"/>
        </w:numPr>
        <w:spacing w:before="0" w:beforeAutospacing="0" w:after="0" w:afterAutospacing="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 xml:space="preserve">Work with Registrar to gather needed information about degree certificates for all </w:t>
      </w:r>
      <w:proofErr w:type="spellStart"/>
      <w:proofErr w:type="gramStart"/>
      <w:r w:rsidRPr="003A3F3C">
        <w:rPr>
          <w:rStyle w:val="normaltextrun"/>
          <w:rFonts w:asciiTheme="majorHAnsi" w:hAnsiTheme="majorHAnsi" w:cstheme="majorHAnsi"/>
          <w:color w:val="000000"/>
          <w:sz w:val="24"/>
          <w:szCs w:val="24"/>
        </w:rPr>
        <w:t>D.Min</w:t>
      </w:r>
      <w:proofErr w:type="spellEnd"/>
      <w:proofErr w:type="gramEnd"/>
      <w:r w:rsidRPr="003A3F3C">
        <w:rPr>
          <w:rStyle w:val="normaltextrun"/>
          <w:rFonts w:asciiTheme="majorHAnsi" w:hAnsiTheme="majorHAnsi" w:cstheme="majorHAnsi"/>
          <w:color w:val="000000"/>
          <w:sz w:val="24"/>
          <w:szCs w:val="24"/>
        </w:rPr>
        <w:t xml:space="preserve">, </w:t>
      </w:r>
      <w:proofErr w:type="spellStart"/>
      <w:r w:rsidRPr="003A3F3C">
        <w:rPr>
          <w:rStyle w:val="normaltextrun"/>
          <w:rFonts w:asciiTheme="majorHAnsi" w:hAnsiTheme="majorHAnsi" w:cstheme="majorHAnsi"/>
          <w:color w:val="000000"/>
          <w:sz w:val="24"/>
          <w:szCs w:val="24"/>
        </w:rPr>
        <w:t>M.Div</w:t>
      </w:r>
      <w:proofErr w:type="spellEnd"/>
      <w:r w:rsidRPr="003A3F3C">
        <w:rPr>
          <w:rStyle w:val="normaltextrun"/>
          <w:rFonts w:asciiTheme="majorHAnsi" w:hAnsiTheme="majorHAnsi" w:cstheme="majorHAnsi"/>
          <w:color w:val="000000"/>
          <w:sz w:val="24"/>
          <w:szCs w:val="24"/>
        </w:rPr>
        <w:t>, MAMD, MACL, CLPs</w:t>
      </w:r>
    </w:p>
    <w:p w14:paraId="3DEEEE50" w14:textId="77777777" w:rsidR="00842B1D" w:rsidRDefault="00842B1D" w:rsidP="00842B1D">
      <w:pPr>
        <w:pStyle w:val="paragraph"/>
        <w:numPr>
          <w:ilvl w:val="0"/>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Alongside of Dean’s office:</w:t>
      </w:r>
    </w:p>
    <w:p w14:paraId="12393886" w14:textId="77777777" w:rsidR="00842B1D" w:rsidRDefault="00842B1D" w:rsidP="00842B1D">
      <w:pPr>
        <w:pStyle w:val="paragraph"/>
        <w:numPr>
          <w:ilvl w:val="1"/>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Facilitate, reserve and plan baccalaureate</w:t>
      </w:r>
    </w:p>
    <w:p w14:paraId="383A2EC4" w14:textId="77777777" w:rsidR="00842B1D" w:rsidRDefault="00842B1D" w:rsidP="00842B1D">
      <w:pPr>
        <w:pStyle w:val="paragraph"/>
        <w:numPr>
          <w:ilvl w:val="1"/>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Facilitate, reserve and plan commencement</w:t>
      </w:r>
    </w:p>
    <w:p w14:paraId="2B20F6FC" w14:textId="77777777" w:rsidR="00842B1D" w:rsidRDefault="00842B1D" w:rsidP="00842B1D">
      <w:pPr>
        <w:pStyle w:val="paragraph"/>
        <w:numPr>
          <w:ilvl w:val="1"/>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Facilitate, reserve and plan all graduation receptions</w:t>
      </w:r>
    </w:p>
    <w:p w14:paraId="2AAFFCF6" w14:textId="77777777" w:rsidR="00842B1D" w:rsidRPr="006D02C8" w:rsidRDefault="00842B1D" w:rsidP="00842B1D">
      <w:pPr>
        <w:pStyle w:val="paragraph"/>
        <w:numPr>
          <w:ilvl w:val="1"/>
          <w:numId w:val="18"/>
        </w:numPr>
        <w:spacing w:before="0" w:beforeAutospacing="0" w:after="0" w:afterAutospacing="0"/>
        <w:textAlignment w:val="baseline"/>
        <w:rPr>
          <w:rStyle w:val="normaltextrun"/>
          <w:rFonts w:asciiTheme="majorHAnsi" w:hAnsiTheme="majorHAnsi" w:cstheme="majorHAnsi"/>
          <w:color w:val="000000"/>
          <w:sz w:val="24"/>
          <w:szCs w:val="24"/>
        </w:rPr>
      </w:pPr>
      <w:r>
        <w:rPr>
          <w:rStyle w:val="normaltextrun"/>
          <w:rFonts w:asciiTheme="majorHAnsi" w:hAnsiTheme="majorHAnsi" w:cstheme="majorHAnsi"/>
          <w:color w:val="000000"/>
          <w:sz w:val="24"/>
          <w:szCs w:val="24"/>
        </w:rPr>
        <w:t>Facilitate and help plan Friday night Senior Banquet</w:t>
      </w:r>
    </w:p>
    <w:p w14:paraId="3C8833EC" w14:textId="77777777" w:rsidR="00842B1D" w:rsidRDefault="00842B1D" w:rsidP="00842B1D">
      <w:pPr>
        <w:pStyle w:val="paragraph"/>
        <w:spacing w:before="0" w:beforeAutospacing="0" w:after="0" w:afterAutospacing="0"/>
        <w:ind w:left="720"/>
        <w:textAlignment w:val="baseline"/>
        <w:rPr>
          <w:rStyle w:val="normaltextrun"/>
          <w:rFonts w:asciiTheme="majorHAnsi" w:hAnsiTheme="majorHAnsi" w:cstheme="majorHAnsi"/>
          <w:color w:val="000000"/>
          <w:sz w:val="24"/>
          <w:szCs w:val="24"/>
        </w:rPr>
      </w:pPr>
    </w:p>
    <w:p w14:paraId="503CB44F" w14:textId="77777777" w:rsidR="00842B1D" w:rsidRDefault="00842B1D" w:rsidP="00842B1D">
      <w:pPr>
        <w:pStyle w:val="paragraph"/>
        <w:spacing w:before="0" w:beforeAutospacing="0" w:after="0" w:afterAutospacing="0"/>
        <w:textAlignment w:val="baseline"/>
        <w:rPr>
          <w:rStyle w:val="eop"/>
          <w:rFonts w:asciiTheme="majorHAnsi" w:hAnsiTheme="majorHAnsi" w:cstheme="majorHAnsi"/>
          <w:b/>
          <w:color w:val="000000"/>
          <w:sz w:val="24"/>
          <w:szCs w:val="24"/>
          <w:u w:val="single"/>
        </w:rPr>
      </w:pPr>
      <w:r w:rsidRPr="006A6CF1">
        <w:rPr>
          <w:rStyle w:val="eop"/>
          <w:rFonts w:asciiTheme="majorHAnsi" w:hAnsiTheme="majorHAnsi" w:cstheme="majorHAnsi"/>
          <w:b/>
          <w:color w:val="000000"/>
          <w:sz w:val="24"/>
          <w:szCs w:val="24"/>
          <w:u w:val="single"/>
        </w:rPr>
        <w:t>ADVISING</w:t>
      </w:r>
    </w:p>
    <w:p w14:paraId="43DE10CB" w14:textId="77777777" w:rsidR="00842B1D" w:rsidRDefault="00842B1D" w:rsidP="00842B1D">
      <w:pPr>
        <w:pStyle w:val="paragraph"/>
        <w:numPr>
          <w:ilvl w:val="0"/>
          <w:numId w:val="17"/>
        </w:numPr>
        <w:spacing w:before="0" w:beforeAutospacing="0" w:after="0" w:afterAutospacing="0"/>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 xml:space="preserve">Advising specific UCC/female students towards graduation </w:t>
      </w:r>
    </w:p>
    <w:p w14:paraId="39370A46" w14:textId="77777777" w:rsidR="00842B1D" w:rsidRPr="006077B8" w:rsidRDefault="00842B1D" w:rsidP="00842B1D">
      <w:pPr>
        <w:pStyle w:val="paragraph"/>
        <w:spacing w:before="0" w:beforeAutospacing="0" w:after="0" w:afterAutospacing="0"/>
        <w:textAlignment w:val="baseline"/>
        <w:rPr>
          <w:rFonts w:asciiTheme="majorHAnsi" w:hAnsiTheme="majorHAnsi" w:cstheme="majorHAnsi"/>
          <w:color w:val="000000"/>
          <w:sz w:val="24"/>
          <w:szCs w:val="24"/>
        </w:rPr>
      </w:pPr>
      <w:r w:rsidRPr="006077B8">
        <w:rPr>
          <w:rStyle w:val="eop"/>
          <w:rFonts w:asciiTheme="majorHAnsi" w:hAnsiTheme="majorHAnsi" w:cstheme="majorHAnsi"/>
          <w:color w:val="000000"/>
          <w:sz w:val="24"/>
          <w:szCs w:val="24"/>
        </w:rPr>
        <w:t> </w:t>
      </w:r>
    </w:p>
    <w:p w14:paraId="0F91E0B2" w14:textId="77777777" w:rsidR="00842B1D" w:rsidRDefault="00842B1D" w:rsidP="00842B1D">
      <w:pPr>
        <w:pStyle w:val="paragraph"/>
        <w:spacing w:before="0" w:beforeAutospacing="0" w:after="0" w:afterAutospacing="0"/>
        <w:textAlignment w:val="baseline"/>
        <w:rPr>
          <w:rStyle w:val="normaltextrun"/>
          <w:rFonts w:asciiTheme="majorHAnsi" w:hAnsiTheme="majorHAnsi" w:cstheme="majorHAnsi"/>
          <w:b/>
          <w:bCs/>
          <w:color w:val="000000"/>
          <w:sz w:val="24"/>
          <w:szCs w:val="24"/>
          <w:u w:val="single"/>
        </w:rPr>
      </w:pPr>
      <w:r w:rsidRPr="00A57AD0">
        <w:rPr>
          <w:rStyle w:val="normaltextrun"/>
          <w:rFonts w:asciiTheme="majorHAnsi" w:hAnsiTheme="majorHAnsi" w:cstheme="majorHAnsi"/>
          <w:b/>
          <w:bCs/>
          <w:color w:val="000000"/>
          <w:sz w:val="24"/>
          <w:szCs w:val="24"/>
          <w:u w:val="single"/>
        </w:rPr>
        <w:t>STUCO</w:t>
      </w:r>
    </w:p>
    <w:p w14:paraId="6A65C828" w14:textId="77777777" w:rsidR="00842B1D" w:rsidRPr="003A3F3C"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Faculty/staff representative at monthly STUCO meetings</w:t>
      </w:r>
    </w:p>
    <w:p w14:paraId="5DBC88E9" w14:textId="77777777" w:rsidR="00842B1D" w:rsidRPr="003A3F3C"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Mee</w:t>
      </w:r>
      <w:r>
        <w:rPr>
          <w:rStyle w:val="normaltextrun"/>
          <w:rFonts w:asciiTheme="majorHAnsi" w:hAnsiTheme="majorHAnsi" w:cstheme="majorHAnsi"/>
          <w:color w:val="000000"/>
          <w:sz w:val="24"/>
          <w:szCs w:val="24"/>
        </w:rPr>
        <w:t>t with STUCO moderator regularly</w:t>
      </w:r>
    </w:p>
    <w:p w14:paraId="24DD3F71" w14:textId="77777777" w:rsidR="00842B1D" w:rsidRPr="003A3F3C" w:rsidRDefault="00842B1D" w:rsidP="00842B1D">
      <w:pPr>
        <w:pStyle w:val="paragraph"/>
        <w:numPr>
          <w:ilvl w:val="0"/>
          <w:numId w:val="16"/>
        </w:numPr>
        <w:spacing w:before="0" w:beforeAutospacing="0" w:after="0" w:afterAutospacing="0"/>
        <w:textAlignment w:val="baseline"/>
        <w:rPr>
          <w:rStyle w:val="normaltextrun"/>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Guide their work to fit into the greater UDTS/UD environment, incl. UDTS Community Life webpage</w:t>
      </w:r>
    </w:p>
    <w:p w14:paraId="56D7A200" w14:textId="77777777" w:rsidR="00842B1D" w:rsidRPr="003A3F3C" w:rsidRDefault="00842B1D" w:rsidP="00842B1D">
      <w:pPr>
        <w:pStyle w:val="paragraph"/>
        <w:numPr>
          <w:ilvl w:val="0"/>
          <w:numId w:val="16"/>
        </w:numPr>
        <w:spacing w:before="0" w:beforeAutospacing="0" w:after="0" w:afterAutospacing="0"/>
        <w:textAlignment w:val="baseline"/>
        <w:rPr>
          <w:rStyle w:val="eop"/>
          <w:rFonts w:asciiTheme="majorHAnsi" w:hAnsiTheme="majorHAnsi" w:cstheme="majorHAnsi"/>
          <w:color w:val="000000"/>
          <w:sz w:val="24"/>
          <w:szCs w:val="24"/>
        </w:rPr>
      </w:pPr>
      <w:r w:rsidRPr="003A3F3C">
        <w:rPr>
          <w:rStyle w:val="normaltextrun"/>
          <w:rFonts w:asciiTheme="majorHAnsi" w:hAnsiTheme="majorHAnsi" w:cstheme="majorHAnsi"/>
          <w:color w:val="000000"/>
          <w:sz w:val="24"/>
          <w:szCs w:val="24"/>
        </w:rPr>
        <w:t xml:space="preserve">Liaise between the students and faculty-staff </w:t>
      </w:r>
      <w:r w:rsidRPr="003A3F3C">
        <w:rPr>
          <w:rStyle w:val="eop"/>
          <w:rFonts w:asciiTheme="majorHAnsi" w:hAnsiTheme="majorHAnsi" w:cstheme="majorHAnsi"/>
          <w:color w:val="000000"/>
          <w:sz w:val="24"/>
          <w:szCs w:val="24"/>
        </w:rPr>
        <w:t> </w:t>
      </w:r>
    </w:p>
    <w:p w14:paraId="296EAC93" w14:textId="77777777" w:rsidR="00842B1D" w:rsidRPr="003A3F3C" w:rsidRDefault="00842B1D" w:rsidP="00842B1D">
      <w:pPr>
        <w:pStyle w:val="paragraph"/>
        <w:numPr>
          <w:ilvl w:val="0"/>
          <w:numId w:val="16"/>
        </w:numPr>
        <w:spacing w:before="0" w:beforeAutospacing="0" w:after="0" w:afterAutospacing="0"/>
        <w:textAlignment w:val="baseline"/>
        <w:rPr>
          <w:rStyle w:val="eop"/>
          <w:rFonts w:asciiTheme="majorHAnsi" w:hAnsiTheme="majorHAnsi" w:cstheme="majorHAnsi"/>
          <w:color w:val="000000"/>
          <w:sz w:val="24"/>
          <w:szCs w:val="24"/>
        </w:rPr>
      </w:pPr>
      <w:r w:rsidRPr="003A3F3C">
        <w:rPr>
          <w:rStyle w:val="eop"/>
          <w:rFonts w:asciiTheme="majorHAnsi" w:hAnsiTheme="majorHAnsi" w:cstheme="majorHAnsi"/>
          <w:color w:val="000000"/>
          <w:sz w:val="24"/>
          <w:szCs w:val="24"/>
        </w:rPr>
        <w:t>Advise STUCO re: staff and financial resources</w:t>
      </w:r>
    </w:p>
    <w:p w14:paraId="15DF3D53" w14:textId="77777777" w:rsidR="00842B1D" w:rsidRPr="003A3F3C" w:rsidRDefault="00842B1D" w:rsidP="00842B1D">
      <w:pPr>
        <w:pStyle w:val="paragraph"/>
        <w:numPr>
          <w:ilvl w:val="0"/>
          <w:numId w:val="16"/>
        </w:numPr>
        <w:spacing w:before="0" w:beforeAutospacing="0" w:after="0" w:afterAutospacing="0"/>
        <w:textAlignment w:val="baseline"/>
        <w:rPr>
          <w:rStyle w:val="eop"/>
          <w:rFonts w:asciiTheme="majorHAnsi" w:hAnsiTheme="majorHAnsi" w:cstheme="majorHAnsi"/>
          <w:color w:val="000000"/>
          <w:sz w:val="24"/>
          <w:szCs w:val="24"/>
        </w:rPr>
      </w:pPr>
      <w:r w:rsidRPr="003A3F3C">
        <w:rPr>
          <w:rStyle w:val="eop"/>
          <w:rFonts w:asciiTheme="majorHAnsi" w:hAnsiTheme="majorHAnsi" w:cstheme="majorHAnsi"/>
          <w:color w:val="000000"/>
          <w:sz w:val="24"/>
          <w:szCs w:val="24"/>
        </w:rPr>
        <w:t xml:space="preserve">Order </w:t>
      </w:r>
      <w:proofErr w:type="spellStart"/>
      <w:r w:rsidRPr="003A3F3C">
        <w:rPr>
          <w:rStyle w:val="eop"/>
          <w:rFonts w:asciiTheme="majorHAnsi" w:hAnsiTheme="majorHAnsi" w:cstheme="majorHAnsi"/>
          <w:color w:val="000000"/>
          <w:sz w:val="24"/>
          <w:szCs w:val="24"/>
        </w:rPr>
        <w:t>StuCo</w:t>
      </w:r>
      <w:proofErr w:type="spellEnd"/>
      <w:r w:rsidRPr="003A3F3C">
        <w:rPr>
          <w:rStyle w:val="eop"/>
          <w:rFonts w:asciiTheme="majorHAnsi" w:hAnsiTheme="majorHAnsi" w:cstheme="majorHAnsi"/>
          <w:color w:val="000000"/>
          <w:sz w:val="24"/>
          <w:szCs w:val="24"/>
        </w:rPr>
        <w:t xml:space="preserve"> materials for Advent, Lent, Graduation</w:t>
      </w:r>
    </w:p>
    <w:p w14:paraId="30405C4A" w14:textId="77777777" w:rsidR="00842B1D" w:rsidRDefault="00842B1D" w:rsidP="00842B1D">
      <w:pPr>
        <w:rPr>
          <w:rStyle w:val="eop"/>
          <w:rFonts w:asciiTheme="majorHAnsi" w:hAnsiTheme="majorHAnsi" w:cstheme="majorHAnsi"/>
          <w:i/>
          <w:color w:val="000000"/>
        </w:rPr>
      </w:pPr>
    </w:p>
    <w:p w14:paraId="10A6A463" w14:textId="1D149DDA" w:rsidR="00BC08F7" w:rsidRDefault="00BC08F7" w:rsidP="00BC08F7">
      <w:pPr>
        <w:spacing w:after="0" w:line="240" w:lineRule="auto"/>
        <w:rPr>
          <w:rFonts w:ascii="Cambria" w:hAnsi="Cambria" w:cs="Times New Roman"/>
          <w:b/>
          <w:sz w:val="24"/>
          <w:szCs w:val="24"/>
        </w:rPr>
      </w:pPr>
      <w:r>
        <w:rPr>
          <w:rFonts w:ascii="Cambria" w:hAnsi="Cambria" w:cs="Times New Roman"/>
          <w:b/>
          <w:sz w:val="24"/>
          <w:szCs w:val="24"/>
        </w:rPr>
        <w:t>Position Skills and Abilities:</w:t>
      </w:r>
    </w:p>
    <w:p w14:paraId="47140E9B" w14:textId="7741A262" w:rsidR="00315FD4" w:rsidRDefault="00842B1D" w:rsidP="00842B1D">
      <w:pPr>
        <w:spacing w:after="0" w:line="240" w:lineRule="auto"/>
        <w:ind w:left="360"/>
        <w:rPr>
          <w:rFonts w:ascii="Cambria" w:hAnsi="Cambria" w:cs="Times New Roman"/>
          <w:sz w:val="24"/>
          <w:szCs w:val="24"/>
        </w:rPr>
      </w:pPr>
      <w:r>
        <w:rPr>
          <w:rFonts w:ascii="Cambria" w:hAnsi="Cambria" w:cs="Times New Roman"/>
          <w:sz w:val="24"/>
          <w:szCs w:val="24"/>
        </w:rPr>
        <w:t>Excellent skills in all areas related to pastoring: teaching, preaching, caring, supervising staff, administration.</w:t>
      </w:r>
    </w:p>
    <w:p w14:paraId="2BFF6FE1" w14:textId="4F575610" w:rsidR="00842B1D" w:rsidRDefault="00842B1D" w:rsidP="00842B1D">
      <w:pPr>
        <w:spacing w:after="0" w:line="240" w:lineRule="auto"/>
        <w:ind w:left="360"/>
        <w:rPr>
          <w:rFonts w:ascii="Cambria" w:hAnsi="Cambria" w:cs="Times New Roman"/>
          <w:sz w:val="24"/>
          <w:szCs w:val="24"/>
        </w:rPr>
      </w:pPr>
      <w:r>
        <w:rPr>
          <w:rFonts w:ascii="Cambria" w:hAnsi="Cambria" w:cs="Times New Roman"/>
          <w:sz w:val="24"/>
          <w:szCs w:val="24"/>
        </w:rPr>
        <w:t>Collaborative and sociable outlook.</w:t>
      </w:r>
    </w:p>
    <w:p w14:paraId="70BE995C" w14:textId="3E5DDA4F" w:rsidR="002F030F" w:rsidRPr="000F005A" w:rsidRDefault="00842B1D" w:rsidP="00842B1D">
      <w:pPr>
        <w:spacing w:after="0" w:line="240" w:lineRule="auto"/>
        <w:ind w:left="360"/>
        <w:rPr>
          <w:rFonts w:ascii="Cambria" w:hAnsi="Cambria" w:cs="Times New Roman"/>
          <w:b/>
          <w:sz w:val="24"/>
          <w:szCs w:val="24"/>
        </w:rPr>
      </w:pPr>
      <w:r>
        <w:rPr>
          <w:rFonts w:ascii="Cambria" w:hAnsi="Cambria" w:cs="Times New Roman"/>
          <w:sz w:val="24"/>
          <w:szCs w:val="24"/>
        </w:rPr>
        <w:t xml:space="preserve">Maturity in theological views and spiritual practices </w:t>
      </w:r>
    </w:p>
    <w:p w14:paraId="233B904A" w14:textId="77777777" w:rsidR="00E93469" w:rsidRPr="000F005A" w:rsidRDefault="00E93469" w:rsidP="00F84EC9">
      <w:pPr>
        <w:spacing w:after="0" w:line="240" w:lineRule="auto"/>
        <w:rPr>
          <w:rFonts w:ascii="Cambria" w:hAnsi="Cambria" w:cs="Times New Roman"/>
          <w:b/>
          <w:sz w:val="24"/>
          <w:szCs w:val="24"/>
        </w:rPr>
      </w:pPr>
    </w:p>
    <w:p w14:paraId="00EA7723" w14:textId="62B5EC3E" w:rsidR="002F030F" w:rsidRPr="000F005A" w:rsidRDefault="002F030F" w:rsidP="00F84EC9">
      <w:pPr>
        <w:spacing w:after="0" w:line="240" w:lineRule="auto"/>
        <w:rPr>
          <w:rFonts w:ascii="Cambria" w:hAnsi="Cambria" w:cs="Times New Roman"/>
          <w:b/>
          <w:sz w:val="24"/>
          <w:szCs w:val="24"/>
        </w:rPr>
      </w:pPr>
      <w:r w:rsidRPr="000F005A">
        <w:rPr>
          <w:rFonts w:ascii="Cambria" w:hAnsi="Cambria" w:cs="Times New Roman"/>
          <w:b/>
          <w:sz w:val="24"/>
          <w:szCs w:val="24"/>
        </w:rPr>
        <w:t>Qualifications</w:t>
      </w:r>
    </w:p>
    <w:p w14:paraId="24F275D6" w14:textId="2F406115" w:rsidR="00E93469" w:rsidRDefault="00842B1D" w:rsidP="00842B1D">
      <w:pPr>
        <w:spacing w:after="0" w:line="240" w:lineRule="auto"/>
        <w:ind w:left="360"/>
        <w:rPr>
          <w:rFonts w:ascii="Cambria" w:hAnsi="Cambria" w:cs="Times New Roman"/>
          <w:sz w:val="24"/>
          <w:szCs w:val="24"/>
        </w:rPr>
      </w:pPr>
      <w:r>
        <w:rPr>
          <w:rFonts w:ascii="Cambria" w:hAnsi="Cambria" w:cs="Times New Roman"/>
          <w:sz w:val="24"/>
          <w:szCs w:val="24"/>
        </w:rPr>
        <w:t xml:space="preserve">8-10 </w:t>
      </w:r>
      <w:proofErr w:type="spellStart"/>
      <w:proofErr w:type="gramStart"/>
      <w:r>
        <w:rPr>
          <w:rFonts w:ascii="Cambria" w:hAnsi="Cambria" w:cs="Times New Roman"/>
          <w:sz w:val="24"/>
          <w:szCs w:val="24"/>
        </w:rPr>
        <w:t>years</w:t>
      </w:r>
      <w:proofErr w:type="gramEnd"/>
      <w:r>
        <w:rPr>
          <w:rFonts w:ascii="Cambria" w:hAnsi="Cambria" w:cs="Times New Roman"/>
          <w:sz w:val="24"/>
          <w:szCs w:val="24"/>
        </w:rPr>
        <w:t xml:space="preserve"> experience</w:t>
      </w:r>
      <w:proofErr w:type="spellEnd"/>
      <w:r>
        <w:rPr>
          <w:rFonts w:ascii="Cambria" w:hAnsi="Cambria" w:cs="Times New Roman"/>
          <w:sz w:val="24"/>
          <w:szCs w:val="24"/>
        </w:rPr>
        <w:t xml:space="preserve"> as congregational leader</w:t>
      </w:r>
    </w:p>
    <w:p w14:paraId="7DD9F823" w14:textId="02C211FE" w:rsidR="00842B1D" w:rsidRDefault="00842B1D" w:rsidP="00842B1D">
      <w:pPr>
        <w:spacing w:after="0" w:line="240" w:lineRule="auto"/>
        <w:ind w:left="360"/>
        <w:rPr>
          <w:rFonts w:ascii="Cambria" w:hAnsi="Cambria" w:cs="Times New Roman"/>
          <w:sz w:val="24"/>
          <w:szCs w:val="24"/>
        </w:rPr>
      </w:pPr>
      <w:proofErr w:type="spellStart"/>
      <w:r>
        <w:rPr>
          <w:rFonts w:ascii="Cambria" w:hAnsi="Cambria" w:cs="Times New Roman"/>
          <w:sz w:val="24"/>
          <w:szCs w:val="24"/>
        </w:rPr>
        <w:t>MDiv</w:t>
      </w:r>
      <w:proofErr w:type="spellEnd"/>
      <w:r>
        <w:rPr>
          <w:rFonts w:ascii="Cambria" w:hAnsi="Cambria" w:cs="Times New Roman"/>
          <w:sz w:val="24"/>
          <w:szCs w:val="24"/>
        </w:rPr>
        <w:t xml:space="preserve"> degree</w:t>
      </w:r>
    </w:p>
    <w:p w14:paraId="6166156A" w14:textId="77777777" w:rsidR="00842B1D" w:rsidRPr="00842B1D" w:rsidRDefault="00842B1D" w:rsidP="00842B1D">
      <w:pPr>
        <w:spacing w:after="0" w:line="240" w:lineRule="auto"/>
        <w:ind w:left="360"/>
        <w:rPr>
          <w:rFonts w:ascii="Cambria" w:hAnsi="Cambria" w:cs="Times New Roman"/>
          <w:b/>
          <w:sz w:val="24"/>
          <w:szCs w:val="24"/>
        </w:rPr>
      </w:pPr>
    </w:p>
    <w:p w14:paraId="29DF5DBD" w14:textId="3DF66AB4" w:rsidR="00341E1F" w:rsidRDefault="00341E1F" w:rsidP="00F84EC9">
      <w:pPr>
        <w:spacing w:after="0" w:line="240" w:lineRule="auto"/>
        <w:jc w:val="right"/>
        <w:rPr>
          <w:rFonts w:ascii="Cambria" w:hAnsi="Cambria" w:cs="Times New Roman"/>
          <w:sz w:val="18"/>
          <w:szCs w:val="18"/>
        </w:rPr>
      </w:pPr>
    </w:p>
    <w:p w14:paraId="31684007" w14:textId="77777777" w:rsidR="00842B1D" w:rsidRPr="000F005A" w:rsidRDefault="00842B1D" w:rsidP="00F84EC9">
      <w:pPr>
        <w:spacing w:after="0" w:line="240" w:lineRule="auto"/>
        <w:jc w:val="right"/>
        <w:rPr>
          <w:rFonts w:ascii="Cambria" w:hAnsi="Cambria" w:cs="Times New Roman"/>
          <w:sz w:val="18"/>
          <w:szCs w:val="18"/>
        </w:rPr>
      </w:pPr>
    </w:p>
    <w:p w14:paraId="0108CECD" w14:textId="312E480A" w:rsidR="00F84EC9" w:rsidRDefault="00F84EC9" w:rsidP="00E93469">
      <w:pPr>
        <w:spacing w:after="0" w:line="240" w:lineRule="auto"/>
        <w:jc w:val="right"/>
        <w:rPr>
          <w:rFonts w:ascii="Cambria" w:hAnsi="Cambria" w:cs="Times New Roman"/>
          <w:sz w:val="18"/>
          <w:szCs w:val="18"/>
        </w:rPr>
      </w:pPr>
    </w:p>
    <w:p w14:paraId="578E81C5" w14:textId="6270E3E0" w:rsidR="000576AB" w:rsidRPr="000F005A" w:rsidRDefault="0035368C" w:rsidP="00E93469">
      <w:pPr>
        <w:spacing w:after="0" w:line="240" w:lineRule="auto"/>
        <w:jc w:val="right"/>
        <w:rPr>
          <w:rFonts w:ascii="Cambria" w:hAnsi="Cambria" w:cs="Times New Roman"/>
          <w:sz w:val="18"/>
          <w:szCs w:val="18"/>
        </w:rPr>
      </w:pPr>
      <w:r>
        <w:rPr>
          <w:rFonts w:ascii="Cambria" w:hAnsi="Cambria" w:cs="Times New Roman"/>
          <w:sz w:val="18"/>
          <w:szCs w:val="18"/>
        </w:rPr>
        <w:t>March 17, 2022</w:t>
      </w:r>
    </w:p>
    <w:p w14:paraId="159B64E4" w14:textId="28A18FCC" w:rsidR="002F030F" w:rsidRPr="00CE3818" w:rsidRDefault="00F84EC9" w:rsidP="003C35E7">
      <w:pPr>
        <w:spacing w:after="0" w:line="240" w:lineRule="auto"/>
        <w:ind w:left="6480"/>
        <w:jc w:val="center"/>
        <w:rPr>
          <w:rFonts w:ascii="Cambria" w:hAnsi="Cambria" w:cs="Times New Roman"/>
          <w:b/>
          <w:sz w:val="24"/>
          <w:szCs w:val="24"/>
        </w:rPr>
      </w:pPr>
      <w:r>
        <w:rPr>
          <w:rFonts w:ascii="Cambria" w:hAnsi="Cambria" w:cs="Times New Roman"/>
          <w:sz w:val="18"/>
          <w:szCs w:val="18"/>
        </w:rPr>
        <w:t>Date</w:t>
      </w:r>
      <w:r w:rsidR="00E93469" w:rsidRPr="00F84EC9">
        <w:rPr>
          <w:rFonts w:ascii="Cambria" w:hAnsi="Cambria" w:cs="Times New Roman"/>
          <w:sz w:val="18"/>
          <w:szCs w:val="18"/>
        </w:rPr>
        <w:t>:</w:t>
      </w:r>
    </w:p>
    <w:sectPr w:rsidR="002F030F" w:rsidRPr="00CE3818" w:rsidSect="004E37BC">
      <w:footerReference w:type="default" r:id="rId9"/>
      <w:pgSz w:w="12240" w:h="15840"/>
      <w:pgMar w:top="1440" w:right="1152" w:bottom="288" w:left="115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0CBD" w14:textId="77777777" w:rsidR="00624B43" w:rsidRDefault="00624B43" w:rsidP="00874EE9">
      <w:pPr>
        <w:spacing w:after="0" w:line="240" w:lineRule="auto"/>
      </w:pPr>
      <w:r>
        <w:separator/>
      </w:r>
    </w:p>
  </w:endnote>
  <w:endnote w:type="continuationSeparator" w:id="0">
    <w:p w14:paraId="06A796D9" w14:textId="77777777" w:rsidR="00624B43" w:rsidRDefault="00624B43" w:rsidP="008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89C5" w14:textId="77777777" w:rsidR="00874EE9" w:rsidRDefault="00874EE9" w:rsidP="00874E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D3AB" w14:textId="77777777" w:rsidR="00624B43" w:rsidRDefault="00624B43" w:rsidP="00874EE9">
      <w:pPr>
        <w:spacing w:after="0" w:line="240" w:lineRule="auto"/>
      </w:pPr>
      <w:r>
        <w:separator/>
      </w:r>
    </w:p>
  </w:footnote>
  <w:footnote w:type="continuationSeparator" w:id="0">
    <w:p w14:paraId="721A5F89" w14:textId="77777777" w:rsidR="00624B43" w:rsidRDefault="00624B43" w:rsidP="008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B9F"/>
    <w:multiLevelType w:val="hybridMultilevel"/>
    <w:tmpl w:val="D16C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B594F"/>
    <w:multiLevelType w:val="hybridMultilevel"/>
    <w:tmpl w:val="86888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475E"/>
    <w:multiLevelType w:val="hybridMultilevel"/>
    <w:tmpl w:val="39F8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6C47"/>
    <w:multiLevelType w:val="hybridMultilevel"/>
    <w:tmpl w:val="81B6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7527F"/>
    <w:multiLevelType w:val="hybridMultilevel"/>
    <w:tmpl w:val="4364E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C5C2C"/>
    <w:multiLevelType w:val="hybridMultilevel"/>
    <w:tmpl w:val="3DCE7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C4FC5"/>
    <w:multiLevelType w:val="hybridMultilevel"/>
    <w:tmpl w:val="3A4CE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1641E"/>
    <w:multiLevelType w:val="hybridMultilevel"/>
    <w:tmpl w:val="51BAD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A12"/>
    <w:multiLevelType w:val="hybridMultilevel"/>
    <w:tmpl w:val="72A4918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5BE596F"/>
    <w:multiLevelType w:val="hybridMultilevel"/>
    <w:tmpl w:val="CBA62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A53CE"/>
    <w:multiLevelType w:val="hybridMultilevel"/>
    <w:tmpl w:val="84C2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803FB"/>
    <w:multiLevelType w:val="hybridMultilevel"/>
    <w:tmpl w:val="D0748A6E"/>
    <w:lvl w:ilvl="0" w:tplc="04090001">
      <w:start w:val="1"/>
      <w:numFmt w:val="bullet"/>
      <w:lvlText w:val=""/>
      <w:lvlJc w:val="left"/>
      <w:pPr>
        <w:ind w:left="540" w:hanging="360"/>
      </w:pPr>
      <w:rPr>
        <w:rFonts w:ascii="Symbol" w:hAnsi="Symbol" w:hint="default"/>
        <w:b/>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EFC3796"/>
    <w:multiLevelType w:val="hybridMultilevel"/>
    <w:tmpl w:val="7432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D42F0"/>
    <w:multiLevelType w:val="hybridMultilevel"/>
    <w:tmpl w:val="5C9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35851"/>
    <w:multiLevelType w:val="hybridMultilevel"/>
    <w:tmpl w:val="C418460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97F6163"/>
    <w:multiLevelType w:val="hybridMultilevel"/>
    <w:tmpl w:val="01985F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2A5F6D"/>
    <w:multiLevelType w:val="hybridMultilevel"/>
    <w:tmpl w:val="EE26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47DB9"/>
    <w:multiLevelType w:val="multilevel"/>
    <w:tmpl w:val="CFAC85F8"/>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4"/>
  </w:num>
  <w:num w:numId="2">
    <w:abstractNumId w:val="6"/>
  </w:num>
  <w:num w:numId="3">
    <w:abstractNumId w:val="1"/>
  </w:num>
  <w:num w:numId="4">
    <w:abstractNumId w:val="7"/>
  </w:num>
  <w:num w:numId="5">
    <w:abstractNumId w:val="0"/>
  </w:num>
  <w:num w:numId="6">
    <w:abstractNumId w:val="17"/>
  </w:num>
  <w:num w:numId="7">
    <w:abstractNumId w:val="15"/>
  </w:num>
  <w:num w:numId="8">
    <w:abstractNumId w:val="5"/>
  </w:num>
  <w:num w:numId="9">
    <w:abstractNumId w:val="4"/>
  </w:num>
  <w:num w:numId="10">
    <w:abstractNumId w:val="9"/>
  </w:num>
  <w:num w:numId="11">
    <w:abstractNumId w:val="3"/>
  </w:num>
  <w:num w:numId="12">
    <w:abstractNumId w:val="13"/>
  </w:num>
  <w:num w:numId="13">
    <w:abstractNumId w:val="2"/>
  </w:num>
  <w:num w:numId="14">
    <w:abstractNumId w:val="8"/>
  </w:num>
  <w:num w:numId="15">
    <w:abstractNumId w:val="11"/>
  </w:num>
  <w:num w:numId="16">
    <w:abstractNumId w:val="1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85"/>
    <w:rsid w:val="00002535"/>
    <w:rsid w:val="0002419F"/>
    <w:rsid w:val="000504C1"/>
    <w:rsid w:val="000576AB"/>
    <w:rsid w:val="00057C06"/>
    <w:rsid w:val="00080EA2"/>
    <w:rsid w:val="00083251"/>
    <w:rsid w:val="00091FDC"/>
    <w:rsid w:val="00095AFA"/>
    <w:rsid w:val="000A739D"/>
    <w:rsid w:val="000A7D25"/>
    <w:rsid w:val="000C114C"/>
    <w:rsid w:val="000F005A"/>
    <w:rsid w:val="000F1CC6"/>
    <w:rsid w:val="000F751D"/>
    <w:rsid w:val="0011402C"/>
    <w:rsid w:val="0014200A"/>
    <w:rsid w:val="00176B63"/>
    <w:rsid w:val="00180364"/>
    <w:rsid w:val="001814F4"/>
    <w:rsid w:val="0018357C"/>
    <w:rsid w:val="001B44A1"/>
    <w:rsid w:val="001C6C9B"/>
    <w:rsid w:val="001C75BF"/>
    <w:rsid w:val="00221A50"/>
    <w:rsid w:val="002712D8"/>
    <w:rsid w:val="002A2E8A"/>
    <w:rsid w:val="002A425E"/>
    <w:rsid w:val="002A58EF"/>
    <w:rsid w:val="002B6BB2"/>
    <w:rsid w:val="002C10A6"/>
    <w:rsid w:val="002D1D8C"/>
    <w:rsid w:val="002F030F"/>
    <w:rsid w:val="00307D8C"/>
    <w:rsid w:val="00315FD4"/>
    <w:rsid w:val="0032360C"/>
    <w:rsid w:val="00341E1F"/>
    <w:rsid w:val="0035368C"/>
    <w:rsid w:val="00361FE0"/>
    <w:rsid w:val="00375F80"/>
    <w:rsid w:val="00387D85"/>
    <w:rsid w:val="00390E8F"/>
    <w:rsid w:val="00396AA2"/>
    <w:rsid w:val="003C35E7"/>
    <w:rsid w:val="003D57A3"/>
    <w:rsid w:val="003F35E0"/>
    <w:rsid w:val="00435EF0"/>
    <w:rsid w:val="00440382"/>
    <w:rsid w:val="0047150D"/>
    <w:rsid w:val="004851DE"/>
    <w:rsid w:val="00496B2F"/>
    <w:rsid w:val="004A1908"/>
    <w:rsid w:val="004E37BC"/>
    <w:rsid w:val="004F2BA0"/>
    <w:rsid w:val="00503166"/>
    <w:rsid w:val="00505334"/>
    <w:rsid w:val="005368CB"/>
    <w:rsid w:val="00553635"/>
    <w:rsid w:val="005A1CF9"/>
    <w:rsid w:val="005B4D35"/>
    <w:rsid w:val="005C1A08"/>
    <w:rsid w:val="005D0788"/>
    <w:rsid w:val="00617D77"/>
    <w:rsid w:val="006237C2"/>
    <w:rsid w:val="00624B43"/>
    <w:rsid w:val="00633970"/>
    <w:rsid w:val="006343F7"/>
    <w:rsid w:val="006414C7"/>
    <w:rsid w:val="00671B83"/>
    <w:rsid w:val="006A0B19"/>
    <w:rsid w:val="006E0846"/>
    <w:rsid w:val="006E3CC4"/>
    <w:rsid w:val="006F4075"/>
    <w:rsid w:val="00704F57"/>
    <w:rsid w:val="007129B4"/>
    <w:rsid w:val="00723A53"/>
    <w:rsid w:val="00724ADC"/>
    <w:rsid w:val="007414DA"/>
    <w:rsid w:val="00764D2D"/>
    <w:rsid w:val="007714ED"/>
    <w:rsid w:val="00773676"/>
    <w:rsid w:val="00773832"/>
    <w:rsid w:val="00777247"/>
    <w:rsid w:val="00790CAE"/>
    <w:rsid w:val="007B64A5"/>
    <w:rsid w:val="007E4247"/>
    <w:rsid w:val="00803393"/>
    <w:rsid w:val="00815259"/>
    <w:rsid w:val="00825932"/>
    <w:rsid w:val="00842B1D"/>
    <w:rsid w:val="008655A9"/>
    <w:rsid w:val="00867401"/>
    <w:rsid w:val="0087314B"/>
    <w:rsid w:val="00874EE9"/>
    <w:rsid w:val="0088564F"/>
    <w:rsid w:val="008B7D06"/>
    <w:rsid w:val="008C14CC"/>
    <w:rsid w:val="008C3A8F"/>
    <w:rsid w:val="008D2D96"/>
    <w:rsid w:val="009179AD"/>
    <w:rsid w:val="00937497"/>
    <w:rsid w:val="009453BE"/>
    <w:rsid w:val="009D42A7"/>
    <w:rsid w:val="009D451C"/>
    <w:rsid w:val="009E71A2"/>
    <w:rsid w:val="009F5A51"/>
    <w:rsid w:val="00A035B0"/>
    <w:rsid w:val="00A31F19"/>
    <w:rsid w:val="00A62657"/>
    <w:rsid w:val="00A64424"/>
    <w:rsid w:val="00A66EAF"/>
    <w:rsid w:val="00A741C2"/>
    <w:rsid w:val="00A9217A"/>
    <w:rsid w:val="00A92DC6"/>
    <w:rsid w:val="00AB7023"/>
    <w:rsid w:val="00AC259B"/>
    <w:rsid w:val="00AC5F0F"/>
    <w:rsid w:val="00AD4D45"/>
    <w:rsid w:val="00AE750B"/>
    <w:rsid w:val="00B063FD"/>
    <w:rsid w:val="00B53FE3"/>
    <w:rsid w:val="00B56B8C"/>
    <w:rsid w:val="00B61DB0"/>
    <w:rsid w:val="00BC08F7"/>
    <w:rsid w:val="00BC56F1"/>
    <w:rsid w:val="00BD127F"/>
    <w:rsid w:val="00BD164C"/>
    <w:rsid w:val="00BD79A7"/>
    <w:rsid w:val="00BF2B6F"/>
    <w:rsid w:val="00BF2E96"/>
    <w:rsid w:val="00C270EE"/>
    <w:rsid w:val="00C404A1"/>
    <w:rsid w:val="00C5769A"/>
    <w:rsid w:val="00C70BBA"/>
    <w:rsid w:val="00C77991"/>
    <w:rsid w:val="00CB36D4"/>
    <w:rsid w:val="00CB4049"/>
    <w:rsid w:val="00CD5A7C"/>
    <w:rsid w:val="00CE3818"/>
    <w:rsid w:val="00D043FB"/>
    <w:rsid w:val="00D045D4"/>
    <w:rsid w:val="00D16DF0"/>
    <w:rsid w:val="00D35875"/>
    <w:rsid w:val="00D52810"/>
    <w:rsid w:val="00D66A66"/>
    <w:rsid w:val="00D80F7E"/>
    <w:rsid w:val="00D82F6B"/>
    <w:rsid w:val="00D900D9"/>
    <w:rsid w:val="00DD1EAD"/>
    <w:rsid w:val="00DE38FF"/>
    <w:rsid w:val="00E6251A"/>
    <w:rsid w:val="00E8797A"/>
    <w:rsid w:val="00E93469"/>
    <w:rsid w:val="00EB2CAC"/>
    <w:rsid w:val="00ED4799"/>
    <w:rsid w:val="00ED5893"/>
    <w:rsid w:val="00F00E7E"/>
    <w:rsid w:val="00F05642"/>
    <w:rsid w:val="00F1382F"/>
    <w:rsid w:val="00F274A5"/>
    <w:rsid w:val="00F604AB"/>
    <w:rsid w:val="00F623FD"/>
    <w:rsid w:val="00F74E6C"/>
    <w:rsid w:val="00F84EC9"/>
    <w:rsid w:val="00FA58B5"/>
    <w:rsid w:val="00FC2B1F"/>
    <w:rsid w:val="00FD01F3"/>
    <w:rsid w:val="00FF319E"/>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D2B0"/>
  <w15:docId w15:val="{08B7DAAE-E3CB-448D-99C8-1E5B0DF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60C"/>
    <w:pPr>
      <w:ind w:left="720"/>
      <w:contextualSpacing/>
    </w:pPr>
  </w:style>
  <w:style w:type="paragraph" w:styleId="BalloonText">
    <w:name w:val="Balloon Text"/>
    <w:basedOn w:val="Normal"/>
    <w:link w:val="BalloonTextChar"/>
    <w:uiPriority w:val="99"/>
    <w:semiHidden/>
    <w:unhideWhenUsed/>
    <w:rsid w:val="0027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2D8"/>
    <w:rPr>
      <w:rFonts w:ascii="Segoe UI" w:hAnsi="Segoe UI" w:cs="Segoe UI"/>
      <w:sz w:val="18"/>
      <w:szCs w:val="18"/>
    </w:rPr>
  </w:style>
  <w:style w:type="character" w:styleId="CommentReference">
    <w:name w:val="annotation reference"/>
    <w:basedOn w:val="DefaultParagraphFont"/>
    <w:uiPriority w:val="99"/>
    <w:semiHidden/>
    <w:unhideWhenUsed/>
    <w:rsid w:val="00AE750B"/>
    <w:rPr>
      <w:sz w:val="16"/>
      <w:szCs w:val="16"/>
    </w:rPr>
  </w:style>
  <w:style w:type="paragraph" w:styleId="CommentText">
    <w:name w:val="annotation text"/>
    <w:basedOn w:val="Normal"/>
    <w:link w:val="CommentTextChar"/>
    <w:uiPriority w:val="99"/>
    <w:semiHidden/>
    <w:unhideWhenUsed/>
    <w:rsid w:val="00AE750B"/>
    <w:pPr>
      <w:spacing w:line="240" w:lineRule="auto"/>
    </w:pPr>
    <w:rPr>
      <w:sz w:val="20"/>
      <w:szCs w:val="20"/>
    </w:rPr>
  </w:style>
  <w:style w:type="character" w:customStyle="1" w:styleId="CommentTextChar">
    <w:name w:val="Comment Text Char"/>
    <w:basedOn w:val="DefaultParagraphFont"/>
    <w:link w:val="CommentText"/>
    <w:uiPriority w:val="99"/>
    <w:semiHidden/>
    <w:rsid w:val="00AE750B"/>
    <w:rPr>
      <w:sz w:val="20"/>
      <w:szCs w:val="20"/>
    </w:rPr>
  </w:style>
  <w:style w:type="paragraph" w:styleId="CommentSubject">
    <w:name w:val="annotation subject"/>
    <w:basedOn w:val="CommentText"/>
    <w:next w:val="CommentText"/>
    <w:link w:val="CommentSubjectChar"/>
    <w:uiPriority w:val="99"/>
    <w:semiHidden/>
    <w:unhideWhenUsed/>
    <w:rsid w:val="00AE750B"/>
    <w:rPr>
      <w:b/>
      <w:bCs/>
    </w:rPr>
  </w:style>
  <w:style w:type="character" w:customStyle="1" w:styleId="CommentSubjectChar">
    <w:name w:val="Comment Subject Char"/>
    <w:basedOn w:val="CommentTextChar"/>
    <w:link w:val="CommentSubject"/>
    <w:uiPriority w:val="99"/>
    <w:semiHidden/>
    <w:rsid w:val="00AE750B"/>
    <w:rPr>
      <w:b/>
      <w:bCs/>
      <w:sz w:val="20"/>
      <w:szCs w:val="20"/>
    </w:rPr>
  </w:style>
  <w:style w:type="paragraph" w:styleId="Header">
    <w:name w:val="header"/>
    <w:basedOn w:val="Normal"/>
    <w:link w:val="HeaderChar"/>
    <w:unhideWhenUsed/>
    <w:rsid w:val="00874EE9"/>
    <w:pPr>
      <w:tabs>
        <w:tab w:val="center" w:pos="4680"/>
        <w:tab w:val="right" w:pos="9360"/>
      </w:tabs>
      <w:spacing w:after="0" w:line="240" w:lineRule="auto"/>
    </w:pPr>
  </w:style>
  <w:style w:type="character" w:customStyle="1" w:styleId="HeaderChar">
    <w:name w:val="Header Char"/>
    <w:basedOn w:val="DefaultParagraphFont"/>
    <w:link w:val="Header"/>
    <w:rsid w:val="00874EE9"/>
  </w:style>
  <w:style w:type="paragraph" w:styleId="Footer">
    <w:name w:val="footer"/>
    <w:basedOn w:val="Normal"/>
    <w:link w:val="FooterChar"/>
    <w:uiPriority w:val="99"/>
    <w:unhideWhenUsed/>
    <w:rsid w:val="0087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E9"/>
  </w:style>
  <w:style w:type="paragraph" w:styleId="FootnoteText">
    <w:name w:val="footnote text"/>
    <w:basedOn w:val="Normal"/>
    <w:link w:val="FootnoteTextChar"/>
    <w:uiPriority w:val="99"/>
    <w:semiHidden/>
    <w:unhideWhenUsed/>
    <w:rsid w:val="007B6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4A5"/>
    <w:rPr>
      <w:sz w:val="20"/>
      <w:szCs w:val="20"/>
    </w:rPr>
  </w:style>
  <w:style w:type="character" w:styleId="FootnoteReference">
    <w:name w:val="footnote reference"/>
    <w:basedOn w:val="DefaultParagraphFont"/>
    <w:uiPriority w:val="99"/>
    <w:semiHidden/>
    <w:unhideWhenUsed/>
    <w:rsid w:val="007B64A5"/>
    <w:rPr>
      <w:vertAlign w:val="superscript"/>
    </w:rPr>
  </w:style>
  <w:style w:type="paragraph" w:customStyle="1" w:styleId="Body">
    <w:name w:val="Body"/>
    <w:rsid w:val="00095AFA"/>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PlaceholderText">
    <w:name w:val="Placeholder Text"/>
    <w:basedOn w:val="DefaultParagraphFont"/>
    <w:uiPriority w:val="99"/>
    <w:semiHidden/>
    <w:rsid w:val="003C35E7"/>
    <w:rPr>
      <w:color w:val="808080"/>
    </w:rPr>
  </w:style>
  <w:style w:type="paragraph" w:customStyle="1" w:styleId="paragraph">
    <w:name w:val="paragraph"/>
    <w:basedOn w:val="Normal"/>
    <w:rsid w:val="00842B1D"/>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842B1D"/>
  </w:style>
  <w:style w:type="character" w:customStyle="1" w:styleId="apple-converted-space">
    <w:name w:val="apple-converted-space"/>
    <w:basedOn w:val="DefaultParagraphFont"/>
    <w:rsid w:val="00842B1D"/>
  </w:style>
  <w:style w:type="character" w:customStyle="1" w:styleId="eop">
    <w:name w:val="eop"/>
    <w:basedOn w:val="DefaultParagraphFont"/>
    <w:rsid w:val="00842B1D"/>
  </w:style>
  <w:style w:type="character" w:customStyle="1" w:styleId="spellingerror">
    <w:name w:val="spellingerror"/>
    <w:basedOn w:val="DefaultParagraphFont"/>
    <w:rsid w:val="0084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E8CF48C-D139-4651-8F7B-5F5380D7B36F}"/>
      </w:docPartPr>
      <w:docPartBody>
        <w:p w:rsidR="007973CC" w:rsidRDefault="00A11DA3">
          <w:r w:rsidRPr="005942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A3"/>
    <w:rsid w:val="007973CC"/>
    <w:rsid w:val="00A1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D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A683-2ED7-4ECA-AB6D-753FD974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Gunn</dc:creator>
  <cp:lastModifiedBy>Valerie Hefel</cp:lastModifiedBy>
  <cp:revision>2</cp:revision>
  <cp:lastPrinted>2021-01-14T22:20:00Z</cp:lastPrinted>
  <dcterms:created xsi:type="dcterms:W3CDTF">2022-05-05T20:09:00Z</dcterms:created>
  <dcterms:modified xsi:type="dcterms:W3CDTF">2022-05-05T20:09:00Z</dcterms:modified>
</cp:coreProperties>
</file>